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3.png" ContentType="image/png"/>
  <Override PartName="/word/media/rId2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Fiche 3 : théorèmes de la médiane et d'Al-Kashi</w:t>
      </w:r>
    </w:p>
    <w:p>
      <w:pPr>
        <w:pStyle w:val="Author"/>
      </w:pPr>
      <w:r>
        <w:t xml:space="preserve">Antoine Boutin, plusquunprof.com</w:t>
      </w:r>
    </w:p>
    <w:p>
      <w:pPr>
        <w:pStyle w:val="FirstParagraph"/>
      </w:pPr>
      <w:r>
        <w:t xml:space="preserve">Six exercices pour maîtriser</w:t>
      </w:r>
      <w:r>
        <w:t xml:space="preserve"> </w:t>
      </w:r>
      <w:r>
        <w:rPr>
          <w:bCs/>
          <w:b/>
        </w:rPr>
        <w:t xml:space="preserve">Al-Kashi, le milieu</w:t>
      </w:r>
      <w:r>
        <w:rPr>
          <w:bCs/>
          <w:b/>
        </w:rPr>
        <w:t xml:space="preserve"> </w:t>
      </w:r>
      <m:oMath>
        <m:r>
          <m:t>I</m:t>
        </m:r>
      </m:oMath>
      <w:r>
        <w:rPr>
          <w:bCs/>
          <w:b/>
        </w:rPr>
        <w:t xml:space="preserve"> </w:t>
      </w:r>
      <w:r>
        <w:rPr>
          <w:bCs/>
          <w:b/>
        </w:rPr>
        <w:t xml:space="preserve">et le projeté orthogonal</w:t>
      </w:r>
      <w:r>
        <w:t xml:space="preserve"> </w:t>
      </w:r>
      <w:r>
        <w:t xml:space="preserve">:</w:t>
      </w:r>
    </w:p>
    <w:p>
      <w:pPr>
        <w:numPr>
          <w:ilvl w:val="0"/>
          <w:numId w:val="1001"/>
        </w:numPr>
        <w:pStyle w:val="Compact"/>
      </w:pPr>
      <w:r>
        <w:t xml:space="preserve">longueur avec Al-Kashi ;</w:t>
      </w:r>
    </w:p>
    <w:p>
      <w:pPr>
        <w:numPr>
          <w:ilvl w:val="0"/>
          <w:numId w:val="1001"/>
        </w:numPr>
        <w:pStyle w:val="Compact"/>
      </w:pPr>
      <w:r>
        <w:t xml:space="preserve">angles d'un triangle de côtés donnés ;</w:t>
      </w:r>
    </w:p>
    <w:p>
      <w:pPr>
        <w:numPr>
          <w:ilvl w:val="0"/>
          <w:numId w:val="1001"/>
        </w:numPr>
        <w:pStyle w:val="Compact"/>
      </w:pPr>
      <w:r>
        <w:t xml:space="preserve">longueur d'une médiane et ensemble de points avec le milieu</w:t>
      </w:r>
      <w:r>
        <w:t xml:space="preserve"> </w:t>
      </w:r>
      <m:oMath>
        <m:r>
          <m:t>I</m:t>
        </m:r>
      </m:oMath>
      <w:r>
        <w:t xml:space="preserve"> </w:t>
      </w:r>
      <w:r>
        <w:t xml:space="preserve">;</w:t>
      </w:r>
    </w:p>
    <w:p>
      <w:pPr>
        <w:numPr>
          <w:ilvl w:val="0"/>
          <w:numId w:val="1001"/>
        </w:numPr>
        <w:pStyle w:val="Compact"/>
      </w:pPr>
      <w:r>
        <w:t xml:space="preserve">projeté orthogonal, hauteur et aire ;</w:t>
      </w:r>
    </w:p>
    <w:p>
      <w:pPr>
        <w:numPr>
          <w:ilvl w:val="0"/>
          <w:numId w:val="1001"/>
        </w:numPr>
        <w:pStyle w:val="Compact"/>
      </w:pPr>
      <w:r>
        <w:t xml:space="preserve">un problème d'arpentage ;</w:t>
      </w:r>
    </w:p>
    <w:p>
      <w:pPr>
        <w:numPr>
          <w:ilvl w:val="0"/>
          <w:numId w:val="1001"/>
        </w:numPr>
        <w:pStyle w:val="Compact"/>
      </w:pPr>
      <w:r>
        <w:t xml:space="preserve">vrai/faux.</w:t>
      </w:r>
    </w:p>
    <w:p>
      <w:pPr>
        <w:pStyle w:val="FirstParagraph"/>
      </w:pPr>
      <w:r>
        <w:rPr>
          <w:bCs/>
          <w:b/>
        </w:rPr>
        <w:t xml:space="preserve">Toutes les corrections sont rédigées comme on l'attend d'une bonne copie :</w:t>
      </w:r>
    </w:p>
    <w:p>
      <w:pPr>
        <w:numPr>
          <w:ilvl w:val="0"/>
          <w:numId w:val="1002"/>
        </w:numPr>
        <w:pStyle w:val="Compact"/>
      </w:pPr>
      <w:r>
        <w:t xml:space="preserve">la</w:t>
      </w:r>
      <w:r>
        <w:t xml:space="preserve"> </w:t>
      </w:r>
      <w:r>
        <w:rPr>
          <w:bCs/>
          <w:b/>
        </w:rPr>
        <w:t xml:space="preserve">formule</w:t>
      </w:r>
      <w:r>
        <w:t xml:space="preserve"> </w:t>
      </w:r>
      <w:r>
        <w:t xml:space="preserve">(Al-Kashi, produit scalaire, Pythagore) est</w:t>
      </w:r>
      <w:r>
        <w:t xml:space="preserve"> </w:t>
      </w:r>
      <w:r>
        <w:rPr>
          <w:bCs/>
          <w:b/>
        </w:rPr>
        <w:t xml:space="preserve">écrite</w:t>
      </w:r>
      <w:r>
        <w:t xml:space="preserve"> </w:t>
      </w:r>
      <w:r>
        <w:t xml:space="preserve">avec le bon triangle ;</w:t>
      </w:r>
    </w:p>
    <w:p>
      <w:pPr>
        <w:numPr>
          <w:ilvl w:val="0"/>
          <w:numId w:val="1002"/>
        </w:numPr>
        <w:pStyle w:val="Compact"/>
      </w:pPr>
      <w:r>
        <w:t xml:space="preserve">les</w:t>
      </w:r>
      <w:r>
        <w:t xml:space="preserve"> </w:t>
      </w:r>
      <w:r>
        <w:rPr>
          <w:bCs/>
          <w:b/>
        </w:rPr>
        <w:t xml:space="preserve">valeurs</w:t>
      </w:r>
      <w:r>
        <w:t xml:space="preserve"> </w:t>
      </w:r>
      <w:r>
        <w:t xml:space="preserve">sont remplacées ligne par ligne ;</w:t>
      </w:r>
    </w:p>
    <w:p>
      <w:pPr>
        <w:numPr>
          <w:ilvl w:val="0"/>
          <w:numId w:val="1002"/>
        </w:numPr>
        <w:pStyle w:val="Compact"/>
      </w:pPr>
      <w:r>
        <w:t xml:space="preserve">les</w:t>
      </w:r>
      <w:r>
        <w:t xml:space="preserve"> </w:t>
      </w:r>
      <w:r>
        <w:rPr>
          <w:bCs/>
          <w:b/>
        </w:rPr>
        <w:t xml:space="preserve">unités</w:t>
      </w:r>
      <w:r>
        <w:t xml:space="preserve"> </w:t>
      </w:r>
      <w:r>
        <w:t xml:space="preserve">et les</w:t>
      </w:r>
      <w:r>
        <w:t xml:space="preserve"> </w:t>
      </w:r>
      <w:r>
        <w:rPr>
          <w:bCs/>
          <w:b/>
        </w:rPr>
        <w:t xml:space="preserve">arrondis</w:t>
      </w:r>
      <w:r>
        <w:t xml:space="preserve"> </w:t>
      </w:r>
      <w:r>
        <w:t xml:space="preserve">sont précisés.</w:t>
      </w:r>
    </w:p>
    <w:p>
      <w:pPr>
        <w:pStyle w:val="FirstParagraph"/>
      </w:pPr>
      <w:r>
        <w:rPr>
          <w:bCs/>
          <w:b/>
        </w:rPr>
        <w:t xml:space="preserve">Le modèle de rédaction pour Al-Kashi</w:t>
      </w:r>
    </w:p>
    <w:p>
      <w:pPr>
        <w:pStyle w:val="BodyText"/>
      </w:pPr>
      <w:r>
        <w:t xml:space="preserve">« Dans le triangle</w:t>
      </w:r>
      <w:r>
        <w:t xml:space="preserve"> </w:t>
      </w:r>
      <m:oMath>
        <m:r>
          <m:t>A</m:t>
        </m:r>
        <m:r>
          <m:t>B</m:t>
        </m:r>
        <m:r>
          <m:t>C</m:t>
        </m:r>
      </m:oMath>
      <w:r>
        <w:t xml:space="preserve">, d'après la formule d'Al-Kashi :</w:t>
      </w:r>
      <w:r>
        <w:t xml:space="preserve"> </w:t>
      </w:r>
      <m:oMath>
        <m:r>
          <m:t>B</m:t>
        </m:r>
        <m:sSup>
          <m:e>
            <m:r>
              <m:t>C</m:t>
            </m:r>
          </m:e>
          <m:sup>
            <m:r>
              <m:t>2</m:t>
            </m:r>
          </m:sup>
        </m:sSup>
        <m:r>
          <m:rPr>
            <m:sty m:val="p"/>
          </m:rPr>
          <m:t>=</m:t>
        </m:r>
        <m:r>
          <m:t>A</m:t>
        </m:r>
        <m:sSup>
          <m:e>
            <m:r>
              <m:t>B</m:t>
            </m:r>
          </m:e>
          <m:sup>
            <m:r>
              <m:t>2</m:t>
            </m:r>
          </m:sup>
        </m:sSup>
        <m:r>
          <m:rPr>
            <m:sty m:val="p"/>
          </m:rPr>
          <m:t>+</m:t>
        </m:r>
        <m:r>
          <m:t>A</m:t>
        </m:r>
        <m:sSup>
          <m:e>
            <m:r>
              <m:t>C</m:t>
            </m:r>
          </m:e>
          <m:sup>
            <m:r>
              <m:t>2</m:t>
            </m:r>
          </m:sup>
        </m:sSup>
        <m:r>
          <m:rPr>
            <m:sty m:val="p"/>
          </m:rPr>
          <m:t>−</m:t>
        </m:r>
        <m:r>
          <m:t>2</m:t>
        </m:r>
        <m:r>
          <m:t> </m:t>
        </m:r>
        <m:r>
          <m:t>A</m:t>
        </m:r>
        <m:r>
          <m:t>B</m:t>
        </m:r>
        <m:r>
          <m:rPr>
            <m:sty m:val="p"/>
          </m:rPr>
          <m:t>×</m:t>
        </m:r>
        <m:r>
          <m:t>A</m:t>
        </m:r>
        <m:r>
          <m:t>C</m:t>
        </m:r>
        <m:r>
          <m:rPr>
            <m:sty m:val="p"/>
          </m:rPr>
          <m:t>×</m:t>
        </m:r>
        <m:r>
          <m:rPr>
            <m:sty m:val="p"/>
          </m:rPr>
          <m:t>cos</m:t>
        </m:r>
        <m:acc>
          <m:accPr>
            <m:chr m:val="̂"/>
          </m:accPr>
          <m:e>
            <m:r>
              <m:t>A</m:t>
            </m:r>
          </m:e>
        </m:acc>
        <m:r>
          <m:rPr>
            <m:sty m:val="p"/>
          </m:rPr>
          <m:t>=</m:t>
        </m:r>
        <m:r>
          <m:t>25</m:t>
        </m:r>
        <m:r>
          <m:rPr>
            <m:sty m:val="p"/>
          </m:rPr>
          <m:t>+</m:t>
        </m:r>
        <m:r>
          <m:t>49</m:t>
        </m:r>
        <m:r>
          <m:rPr>
            <m:sty m:val="p"/>
          </m:rPr>
          <m:t>−</m:t>
        </m:r>
        <m:r>
          <m:t>70</m:t>
        </m:r>
        <m:r>
          <m:rPr>
            <m:sty m:val="p"/>
          </m:rPr>
          <m:t>cos</m:t>
        </m:r>
        <m:r>
          <m:t>60</m:t>
        </m:r>
        <m:r>
          <m:rPr>
            <m:sty m:val="p"/>
          </m:rPr>
          <m:t>°</m:t>
        </m:r>
        <m:r>
          <m:rPr>
            <m:sty m:val="p"/>
          </m:rPr>
          <m:t>=</m:t>
        </m:r>
        <m:r>
          <m:t>39</m:t>
        </m:r>
      </m:oMath>
      <w:r>
        <w:t xml:space="preserve">. Donc</w:t>
      </w:r>
      <w:r>
        <w:t xml:space="preserve"> </w:t>
      </w:r>
      <m:oMath>
        <m:r>
          <m:t>B</m:t>
        </m:r>
        <m:r>
          <m:t>C</m:t>
        </m:r>
        <m:r>
          <m:rPr>
            <m:sty m:val="p"/>
          </m:rPr>
          <m:t>=</m:t>
        </m:r>
        <m:rad>
          <m:radPr>
            <m:degHide m:val="on"/>
          </m:radPr>
          <m:deg/>
          <m:e>
            <m:r>
              <m:t>39</m:t>
            </m:r>
          </m:e>
        </m:rad>
        <m:r>
          <m:rPr>
            <m:sty m:val="p"/>
          </m:rPr>
          <m:t>≈</m:t>
        </m:r>
        <m:r>
          <m:t>6</m:t>
        </m:r>
        <m:r>
          <m:rPr>
            <m:sty m:val="p"/>
          </m:rPr>
          <m:t>,</m:t>
        </m:r>
        <m:r>
          <m:t>2</m:t>
        </m:r>
      </m:oMath>
      <w:r>
        <w:t xml:space="preserve">. »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Nomme le triangle</w:t>
      </w:r>
      <w:r>
        <w:t xml:space="preserve"> </w:t>
      </w:r>
      <w:r>
        <w:t xml:space="preserve">et le théorème.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Écris la formule</w:t>
      </w:r>
      <w:r>
        <w:t xml:space="preserve"> </w:t>
      </w:r>
      <w:r>
        <w:t xml:space="preserve">avec les lettres, puis avec les valeurs.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Conclus</w:t>
      </w:r>
      <w:r>
        <w:t xml:space="preserve"> </w:t>
      </w:r>
      <w:r>
        <w:t xml:space="preserve">avec l'unité et l'arrondi.</w:t>
      </w:r>
    </w:p>
    <w:p>
      <w:pPr>
        <w:pStyle w:val="FirstParagraph"/>
      </w:pPr>
      <w:r>
        <w:rPr>
          <w:bCs/>
          <w:b/>
        </w:rPr>
        <w:t xml:space="preserve">Les pièges classiques</w:t>
      </w:r>
    </w:p>
    <w:p>
      <w:pPr>
        <w:numPr>
          <w:ilvl w:val="0"/>
          <w:numId w:val="1004"/>
        </w:numPr>
        <w:pStyle w:val="Compact"/>
      </w:pPr>
      <w:r>
        <w:t xml:space="preserve">Utiliser le</w:t>
      </w:r>
      <w:r>
        <w:t xml:space="preserve"> </w:t>
      </w:r>
      <w:r>
        <w:rPr>
          <w:bCs/>
          <w:b/>
        </w:rPr>
        <w:t xml:space="preserve">mauvais angle</w:t>
      </w:r>
      <w:r>
        <w:t xml:space="preserve"> </w:t>
      </w:r>
      <w:r>
        <w:t xml:space="preserve">(celui qui n'est pas entre les deux côtés).</w:t>
      </w:r>
    </w:p>
    <w:p>
      <w:pPr>
        <w:numPr>
          <w:ilvl w:val="0"/>
          <w:numId w:val="1004"/>
        </w:numPr>
        <w:pStyle w:val="Compact"/>
      </w:pPr>
      <w:r>
        <w:t xml:space="preserve">Oublier la</w:t>
      </w:r>
      <w:r>
        <w:t xml:space="preserve"> </w:t>
      </w:r>
      <w:r>
        <w:rPr>
          <w:bCs/>
          <w:b/>
        </w:rPr>
        <w:t xml:space="preserve">racine carrée</w:t>
      </w:r>
      <w:r>
        <w:t xml:space="preserve"> </w:t>
      </w:r>
      <w:r>
        <w:t xml:space="preserve">à la fin.</w:t>
      </w:r>
    </w:p>
    <w:p>
      <w:pPr>
        <w:numPr>
          <w:ilvl w:val="0"/>
          <w:numId w:val="1004"/>
        </w:numPr>
        <w:pStyle w:val="Compact"/>
      </w:pPr>
      <w:r>
        <w:t xml:space="preserve">Calculer avec la calculatrice en</w:t>
      </w:r>
      <w:r>
        <w:t xml:space="preserve"> </w:t>
      </w:r>
      <w:r>
        <w:rPr>
          <w:bCs/>
          <w:b/>
        </w:rPr>
        <w:t xml:space="preserve">radians</w:t>
      </w:r>
      <w:r>
        <w:t xml:space="preserve">.</w:t>
      </w:r>
    </w:p>
    <w:p>
      <w:pPr>
        <w:numPr>
          <w:ilvl w:val="0"/>
          <w:numId w:val="1004"/>
        </w:numPr>
        <w:pStyle w:val="Compact"/>
      </w:pPr>
      <w:r>
        <w:t xml:space="preserve">Utiliser les calculs du milieu avec un point qui</w:t>
      </w:r>
      <w:r>
        <w:t xml:space="preserve"> </w:t>
      </w:r>
      <w:r>
        <w:rPr>
          <w:bCs/>
          <w:b/>
        </w:rPr>
        <w:t xml:space="preserve">n'est pas le milieu</w:t>
      </w:r>
      <w:r>
        <w:t xml:space="preserve">.</w:t>
      </w:r>
    </w:p>
    <w:p>
      <w:pPr>
        <w:pStyle w:val="FirstParagraph"/>
      </w:pPr>
      <w:r>
        <w:t xml:space="preserve">Al-Kashi, c'est Pythagore qui a enfin le droit de se tromper d'angle.</w:t>
      </w:r>
    </w:p>
    <w:p>
      <w:r>
        <w:pict>
          <v:rect style="width:0;height:1.5pt" o:hralign="center" o:hrstd="t" o:hr="t"/>
        </w:pict>
      </w:r>
    </w:p>
    <w:bookmarkStart w:id="20" w:name="exercice-1-al-kashi"/>
    <w:p>
      <w:pPr>
        <w:pStyle w:val="Heading3"/>
      </w:pPr>
      <w:r>
        <w:t xml:space="preserve">Exercice 1 (★) : Al-Kashi</w:t>
      </w:r>
    </w:p>
    <w:p>
      <w:pPr>
        <w:pStyle w:val="BlockText"/>
      </w:pPr>
      <w:r>
        <w:t xml:space="preserve">Dans un triangle</w:t>
      </w:r>
      <w:r>
        <w:t xml:space="preserve"> </w:t>
      </w:r>
      <m:oMath>
        <m:r>
          <m:t>A</m:t>
        </m:r>
        <m:r>
          <m:t>B</m:t>
        </m:r>
        <m:r>
          <m:t>C</m:t>
        </m:r>
      </m:oMath>
      <w:r>
        <w:t xml:space="preserve">,</w:t>
      </w:r>
      <w:r>
        <w:t xml:space="preserve"> </w:t>
      </w:r>
      <m:oMath>
        <m:r>
          <m:t>A</m:t>
        </m:r>
        <m:r>
          <m:t>B</m:t>
        </m:r>
        <m:r>
          <m:rPr>
            <m:sty m:val="p"/>
          </m:rPr>
          <m:t>=</m:t>
        </m:r>
        <m:r>
          <m:t>5</m:t>
        </m:r>
      </m:oMath>
      <w:r>
        <w:t xml:space="preserve">,</w:t>
      </w:r>
      <w:r>
        <w:t xml:space="preserve"> </w:t>
      </w:r>
      <m:oMath>
        <m:r>
          <m:t>A</m:t>
        </m:r>
        <m:r>
          <m:t>C</m:t>
        </m:r>
        <m:r>
          <m:rPr>
            <m:sty m:val="p"/>
          </m:rPr>
          <m:t>=</m:t>
        </m:r>
        <m:r>
          <m:t>7</m:t>
        </m:r>
      </m:oMath>
      <w:r>
        <w:t xml:space="preserve"> </w:t>
      </w:r>
      <w:r>
        <w:t xml:space="preserve">et</w:t>
      </w:r>
      <w:r>
        <w:t xml:space="preserve"> </w:t>
      </w:r>
      <m:oMath>
        <m:acc>
          <m:accPr>
            <m:chr m:val="̂"/>
          </m:accPr>
          <m:e>
            <m:r>
              <m:t>B</m:t>
            </m:r>
            <m:r>
              <m:t>A</m:t>
            </m:r>
            <m:r>
              <m:t>C</m:t>
            </m:r>
          </m:e>
        </m:acc>
        <m:r>
          <m:rPr>
            <m:sty m:val="p"/>
          </m:rPr>
          <m:t>=</m:t>
        </m:r>
        <m:r>
          <m:t>60</m:t>
        </m:r>
        <m:r>
          <m:rPr>
            <m:sty m:val="p"/>
          </m:rPr>
          <m:t>°</m:t>
        </m:r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1.</w:t>
      </w:r>
      <w:r>
        <w:t xml:space="preserve"> </w:t>
      </w:r>
      <w:r>
        <w:t xml:space="preserve">Calculer</w:t>
      </w:r>
      <w:r>
        <w:t xml:space="preserve"> </w:t>
      </w:r>
      <m:oMath>
        <m:r>
          <m:t>B</m:t>
        </m:r>
        <m:r>
          <m:t>C</m:t>
        </m:r>
      </m:oMath>
      <w:r>
        <w:t xml:space="preserve"> </w:t>
      </w:r>
      <w:r>
        <w:t xml:space="preserve">(valeur exacte puis arrondie au centième).</w:t>
      </w:r>
    </w:p>
    <w:p>
      <w:pPr>
        <w:pStyle w:val="BlockText"/>
      </w:pPr>
      <w:r>
        <w:rPr>
          <w:bCs/>
          <w:b/>
        </w:rPr>
        <w:t xml:space="preserve">2.</w:t>
      </w:r>
      <w:r>
        <w:t xml:space="preserve"> </w:t>
      </w:r>
      <w:r>
        <w:t xml:space="preserve">Calculer l'aire du triangle (on pourra utiliser le projeté orthogonal</w:t>
      </w:r>
      <w:r>
        <w:t xml:space="preserve"> </w:t>
      </w:r>
      <m:oMath>
        <m:r>
          <m:t>H</m:t>
        </m:r>
      </m:oMath>
      <w:r>
        <w:t xml:space="preserve"> </w:t>
      </w:r>
      <w:r>
        <w:t xml:space="preserve">de</w:t>
      </w:r>
      <w:r>
        <w:t xml:space="preserve"> </w:t>
      </w:r>
      <m:oMath>
        <m:r>
          <m:t>C</m:t>
        </m:r>
      </m:oMath>
      <w:r>
        <w:t xml:space="preserve"> </w:t>
      </w:r>
      <w:r>
        <w:t xml:space="preserve">sur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r>
              <m:t>A</m:t>
            </m:r>
            <m:r>
              <m:t>B</m:t>
            </m:r>
          </m:e>
        </m:d>
      </m:oMath>
      <w:r>
        <w:t xml:space="preserve">).</w:t>
      </w:r>
    </w:p>
    <w:p>
      <w:pPr>
        <w:pStyle w:val="BlockText"/>
      </w:pPr>
      <w:r>
        <w:rPr>
          <w:bCs/>
          <w:b/>
        </w:rPr>
        <w:t xml:space="preserve">3.</w:t>
      </w:r>
      <w:r>
        <w:t xml:space="preserve"> </w:t>
      </w:r>
      <w:r>
        <w:t xml:space="preserve">Calculer</w:t>
      </w:r>
      <w:r>
        <w:t xml:space="preserve"> </w:t>
      </w:r>
      <m:oMath>
        <m:acc>
          <m:accPr>
            <m:chr m:val="̂"/>
          </m:accPr>
          <m:e>
            <m:r>
              <m:t>A</m:t>
            </m:r>
            <m:r>
              <m:t>B</m:t>
            </m:r>
            <m:r>
              <m:t>C</m:t>
            </m:r>
          </m:e>
        </m:acc>
      </m:oMath>
      <w:r>
        <w:t xml:space="preserve"> </w:t>
      </w:r>
      <w:r>
        <w:t xml:space="preserve">à</w:t>
      </w:r>
      <w:r>
        <w:t xml:space="preserve"> </w:t>
      </w:r>
      <m:oMath>
        <m:r>
          <m:t>0</m:t>
        </m:r>
        <m:r>
          <m:rPr>
            <m:sty m:val="p"/>
          </m:rPr>
          <m:t>,</m:t>
        </m:r>
        <m:r>
          <m:t>1</m:t>
        </m:r>
        <m:r>
          <m:rPr>
            <m:sty m:val="p"/>
          </m:rPr>
          <m:t>°</m:t>
        </m:r>
      </m:oMath>
      <w:r>
        <w:t xml:space="preserve"> </w:t>
      </w:r>
      <w:r>
        <w:t xml:space="preserve">près.</w:t>
      </w:r>
    </w:p>
    <w:p>
      <w:r>
        <w:pict>
          <v:rect style="width:0;height:1.5pt" o:hralign="center" o:hrstd="t" o:hr="t"/>
        </w:pict>
      </w:r>
    </w:p>
    <w:bookmarkEnd w:id="20"/>
    <w:bookmarkStart w:id="21" w:name="exercice-2-les-trois-angles"/>
    <w:p>
      <w:pPr>
        <w:pStyle w:val="Heading3"/>
      </w:pPr>
      <w:r>
        <w:t xml:space="preserve">Exercice 2 (★★) : les trois angles</w:t>
      </w:r>
    </w:p>
    <w:p>
      <w:pPr>
        <w:pStyle w:val="BlockText"/>
      </w:pPr>
      <w:r>
        <w:t xml:space="preserve">Un triangle</w:t>
      </w:r>
      <w:r>
        <w:t xml:space="preserve"> </w:t>
      </w:r>
      <m:oMath>
        <m:r>
          <m:t>A</m:t>
        </m:r>
        <m:r>
          <m:t>B</m:t>
        </m:r>
        <m:r>
          <m:t>C</m:t>
        </m:r>
      </m:oMath>
      <w:r>
        <w:t xml:space="preserve"> </w:t>
      </w:r>
      <w:r>
        <w:t xml:space="preserve">a pour côtés</w:t>
      </w:r>
      <w:r>
        <w:t xml:space="preserve"> </w:t>
      </w:r>
      <m:oMath>
        <m:r>
          <m:t>B</m:t>
        </m:r>
        <m:r>
          <m:t>C</m:t>
        </m:r>
        <m:r>
          <m:rPr>
            <m:sty m:val="p"/>
          </m:rPr>
          <m:t>=</m:t>
        </m:r>
        <m:r>
          <m:t>5</m:t>
        </m:r>
      </m:oMath>
      <w:r>
        <w:t xml:space="preserve">,</w:t>
      </w:r>
      <w:r>
        <w:t xml:space="preserve"> </w:t>
      </w:r>
      <m:oMath>
        <m:r>
          <m:t>C</m:t>
        </m:r>
        <m:r>
          <m:t>A</m:t>
        </m:r>
        <m:r>
          <m:rPr>
            <m:sty m:val="p"/>
          </m:rPr>
          <m:t>=</m:t>
        </m:r>
        <m:r>
          <m:t>6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A</m:t>
        </m:r>
        <m:r>
          <m:t>B</m:t>
        </m:r>
        <m:r>
          <m:rPr>
            <m:sty m:val="p"/>
          </m:rPr>
          <m:t>=</m:t>
        </m:r>
        <m:r>
          <m:t>7</m:t>
        </m:r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1.</w:t>
      </w:r>
      <w:r>
        <w:t xml:space="preserve"> </w:t>
      </w:r>
      <w:r>
        <w:t xml:space="preserve">Calculer</w:t>
      </w:r>
      <w:r>
        <w:t xml:space="preserve"> </w:t>
      </w:r>
      <m:oMath>
        <m:r>
          <m:rPr>
            <m:sty m:val="p"/>
          </m:rPr>
          <m:t>cos</m:t>
        </m:r>
        <m:acc>
          <m:accPr>
            <m:chr m:val="̂"/>
          </m:accPr>
          <m:e>
            <m:r>
              <m:t>A</m:t>
            </m:r>
          </m:e>
        </m:acc>
      </m:oMath>
      <w:r>
        <w:t xml:space="preserve"> </w:t>
      </w:r>
      <w:r>
        <w:t xml:space="preserve">puis</w:t>
      </w:r>
      <w:r>
        <w:t xml:space="preserve"> </w:t>
      </w:r>
      <m:oMath>
        <m:acc>
          <m:accPr>
            <m:chr m:val="̂"/>
          </m:accPr>
          <m:e>
            <m:r>
              <m:t>A</m:t>
            </m:r>
          </m:e>
        </m:acc>
      </m:oMath>
      <w:r>
        <w:t xml:space="preserve"> </w:t>
      </w:r>
      <w:r>
        <w:t xml:space="preserve">(arrondi au dixième de degré).</w:t>
      </w:r>
    </w:p>
    <w:p>
      <w:pPr>
        <w:pStyle w:val="BlockText"/>
      </w:pPr>
      <w:r>
        <w:rPr>
          <w:bCs/>
          <w:b/>
        </w:rPr>
        <w:t xml:space="preserve">2.</w:t>
      </w:r>
      <w:r>
        <w:t xml:space="preserve"> </w:t>
      </w:r>
      <w:r>
        <w:t xml:space="preserve">Calculer de même</w:t>
      </w:r>
      <w:r>
        <w:t xml:space="preserve"> </w:t>
      </w:r>
      <m:oMath>
        <m:acc>
          <m:accPr>
            <m:chr m:val="̂"/>
          </m:accPr>
          <m:e>
            <m:r>
              <m:t>B</m:t>
            </m:r>
          </m:e>
        </m:acc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3.</w:t>
      </w:r>
      <w:r>
        <w:t xml:space="preserve"> </w:t>
      </w:r>
      <w:r>
        <w:t xml:space="preserve">En déduire</w:t>
      </w:r>
      <w:r>
        <w:t xml:space="preserve"> </w:t>
      </w:r>
      <m:oMath>
        <m:acc>
          <m:accPr>
            <m:chr m:val="̂"/>
          </m:accPr>
          <m:e>
            <m:r>
              <m:t>C</m:t>
            </m:r>
          </m:e>
        </m:acc>
      </m:oMath>
      <w:r>
        <w:t xml:space="preserve"> </w:t>
      </w:r>
      <w:r>
        <w:t xml:space="preserve">et vérifier avec Al-Kashi.</w:t>
      </w:r>
    </w:p>
    <w:p>
      <w:pPr>
        <w:pStyle w:val="BlockText"/>
      </w:pPr>
      <w:r>
        <w:rPr>
          <w:bCs/>
          <w:b/>
        </w:rPr>
        <w:t xml:space="preserve">4.</w:t>
      </w:r>
      <w:r>
        <w:t xml:space="preserve"> </w:t>
      </w:r>
      <w:r>
        <w:t xml:space="preserve">Vérifier ces trois angles avec le script Python suivant et donner ce qu'il affiche :</w:t>
      </w:r>
    </w:p>
    <w:p>
      <w:pPr>
        <w:pStyle w:val="SourceCode"/>
      </w:pPr>
      <w:r>
        <w:rPr>
          <w:rStyle w:val="ImportTok"/>
        </w:rPr>
        <w:t xml:space="preserve">from</w:t>
      </w:r>
      <w:r>
        <w:rPr>
          <w:rStyle w:val="NormalTok"/>
        </w:rPr>
        <w:t xml:space="preserve"> math </w:t>
      </w:r>
      <w:r>
        <w:rPr>
          <w:rStyle w:val="ImportTok"/>
        </w:rPr>
        <w:t xml:space="preserve">import</w:t>
      </w:r>
      <w:r>
        <w:rPr>
          <w:rStyle w:val="NormalTok"/>
        </w:rPr>
        <w:t xml:space="preserve"> acos, degrees</w:t>
      </w:r>
      <w:r>
        <w:br/>
      </w:r>
      <w:r>
        <w:br/>
      </w:r>
      <w:r>
        <w:rPr>
          <w:rStyle w:val="KeywordTok"/>
        </w:rPr>
        <w:t xml:space="preserve">def</w:t>
      </w:r>
      <w:r>
        <w:rPr>
          <w:rStyle w:val="NormalTok"/>
        </w:rPr>
        <w:t xml:space="preserve"> angle(a, b, c):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"""Angle opposé au côté a, en degrés (formule d'Al-Kashi)."""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degrees(acos((b</w:t>
      </w:r>
      <w:r>
        <w:rPr>
          <w:rStyle w:val="OperatorTok"/>
        </w:rPr>
        <w:t xml:space="preserve">**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c</w:t>
      </w:r>
      <w:r>
        <w:rPr>
          <w:rStyle w:val="OperatorTok"/>
        </w:rPr>
        <w:t xml:space="preserve">**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**</w:t>
      </w:r>
      <w:r>
        <w:rPr>
          <w:rStyle w:val="DecValTok"/>
        </w:rPr>
        <w:t xml:space="preserve">2</w:t>
      </w:r>
      <w:r>
        <w:rPr>
          <w:rStyle w:val="NormalTok"/>
        </w:rPr>
        <w:t xml:space="preserve">) 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 (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b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c)))</w:t>
      </w:r>
      <w:r>
        <w:br/>
      </w:r>
      <w:r>
        <w:br/>
      </w:r>
      <w:r>
        <w:br/>
      </w:r>
      <w:r>
        <w:rPr>
          <w:rStyle w:val="NormalTok"/>
        </w:rPr>
        <w:t xml:space="preserve">a, b, c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 </w:t>
      </w:r>
      <w:r>
        <w:rPr>
          <w:rStyle w:val="CommentTok"/>
        </w:rPr>
        <w:t xml:space="preserve"># BC, CA, AB</w:t>
      </w:r>
      <w:r>
        <w:br/>
      </w:r>
      <w:r>
        <w:rPr>
          <w:rStyle w:val="NormalTok"/>
        </w:rPr>
        <w:t xml:space="preserve">A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angle(a, b, c)</w:t>
      </w:r>
      <w:r>
        <w:br/>
      </w:r>
      <w:r>
        <w:rPr>
          <w:rStyle w:val="NormalTok"/>
        </w:rPr>
        <w:t xml:space="preserve">B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angle(b, a, c)</w:t>
      </w:r>
      <w:r>
        <w:br/>
      </w:r>
      <w:r>
        <w:rPr>
          <w:rStyle w:val="NormalTok"/>
        </w:rPr>
        <w:t xml:space="preserve">C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angle(c, a, b)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BuiltInTok"/>
        </w:rPr>
        <w:t xml:space="preserve">round</w:t>
      </w:r>
      <w:r>
        <w:rPr>
          <w:rStyle w:val="NormalTok"/>
        </w:rPr>
        <w:t xml:space="preserve">(A,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), </w:t>
      </w:r>
      <w:r>
        <w:rPr>
          <w:rStyle w:val="BuiltInTok"/>
        </w:rPr>
        <w:t xml:space="preserve">round</w:t>
      </w:r>
      <w:r>
        <w:rPr>
          <w:rStyle w:val="NormalTok"/>
        </w:rPr>
        <w:t xml:space="preserve">(B,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), </w:t>
      </w:r>
      <w:r>
        <w:rPr>
          <w:rStyle w:val="BuiltInTok"/>
        </w:rPr>
        <w:t xml:space="preserve">round</w:t>
      </w:r>
      <w:r>
        <w:rPr>
          <w:rStyle w:val="NormalTok"/>
        </w:rPr>
        <w:t xml:space="preserve">(C,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), </w:t>
      </w:r>
      <w:r>
        <w:rPr>
          <w:rStyle w:val="BuiltInTok"/>
        </w:rPr>
        <w:t xml:space="preserve">round</w:t>
      </w:r>
      <w:r>
        <w:rPr>
          <w:rStyle w:val="NormalTok"/>
        </w:rPr>
        <w:t xml:space="preserve">(A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B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C,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))</w:t>
      </w:r>
    </w:p>
    <w:p>
      <w:r>
        <w:pict>
          <v:rect style="width:0;height:1.5pt" o:hralign="center" o:hrstd="t" o:hr="t"/>
        </w:pict>
      </w:r>
    </w:p>
    <w:bookmarkEnd w:id="21"/>
    <w:bookmarkStart w:id="22" w:name="exercice-3-la-médiane-et-le-milieu-i"/>
    <w:p>
      <w:pPr>
        <w:pStyle w:val="Heading3"/>
      </w:pPr>
      <w:r>
        <w:t xml:space="preserve">Exercice 3 (★★) : la médiane et le milieu</w:t>
      </w:r>
      <w:r>
        <w:t xml:space="preserve"> </w:t>
      </w:r>
      <m:oMath>
        <m:r>
          <m:t>I</m:t>
        </m:r>
      </m:oMath>
    </w:p>
    <w:p>
      <w:pPr>
        <w:pStyle w:val="BlockText"/>
      </w:pPr>
      <w:r>
        <w:rPr>
          <w:bCs/>
          <w:b/>
        </w:rPr>
        <w:t xml:space="preserve">1.</w:t>
      </w:r>
      <w:r>
        <w:t xml:space="preserve"> </w:t>
      </w:r>
      <w:r>
        <w:t xml:space="preserve">Dans un triangle</w:t>
      </w:r>
      <w:r>
        <w:t xml:space="preserve"> </w:t>
      </w:r>
      <m:oMath>
        <m:r>
          <m:t>A</m:t>
        </m:r>
        <m:r>
          <m:t>B</m:t>
        </m:r>
        <m:r>
          <m:t>C</m:t>
        </m:r>
      </m:oMath>
      <w:r>
        <w:t xml:space="preserve">,</w:t>
      </w:r>
      <w:r>
        <w:t xml:space="preserve"> </w:t>
      </w:r>
      <m:oMath>
        <m:r>
          <m:t>I</m:t>
        </m:r>
      </m:oMath>
      <w:r>
        <w:t xml:space="preserve"> </w:t>
      </w:r>
      <w:r>
        <w:t xml:space="preserve">est le milieu de</w:t>
      </w:r>
      <w:r>
        <w:t xml:space="preserve"> </w:t>
      </w:r>
      <m:oMath>
        <m:d>
          <m:dPr>
            <m:begChr m:val="["/>
            <m:endChr m:val="]"/>
            <m:sepChr m:val=""/>
            <m:grow/>
          </m:dPr>
          <m:e>
            <m:r>
              <m:t>B</m:t>
            </m:r>
            <m:r>
              <m:t>C</m:t>
            </m:r>
          </m:e>
        </m:d>
      </m:oMath>
      <w:r>
        <w:t xml:space="preserve">. Montrer que</w:t>
      </w:r>
      <w:r>
        <w:t xml:space="preserve"> </w:t>
      </w:r>
      <m:oMath>
        <m:r>
          <m:t>4</m:t>
        </m:r>
        <m:r>
          <m:t> </m:t>
        </m:r>
        <m:r>
          <m:t>A</m:t>
        </m:r>
        <m:sSup>
          <m:e>
            <m:r>
              <m:t>I</m:t>
            </m:r>
          </m:e>
          <m:sup>
            <m:r>
              <m:t>2</m:t>
            </m:r>
          </m:sup>
        </m:sSup>
        <m:r>
          <m:rPr>
            <m:sty m:val="p"/>
          </m:rPr>
          <m:t>=</m:t>
        </m:r>
        <m:r>
          <m:t>2</m:t>
        </m:r>
        <m:r>
          <m:t> </m:t>
        </m:r>
        <m:r>
          <m:t>A</m:t>
        </m:r>
        <m:sSup>
          <m:e>
            <m:r>
              <m:t>B</m:t>
            </m:r>
          </m:e>
          <m:sup>
            <m:r>
              <m:t>2</m:t>
            </m:r>
          </m:sup>
        </m:sSup>
        <m:r>
          <m:rPr>
            <m:sty m:val="p"/>
          </m:rPr>
          <m:t>+</m:t>
        </m:r>
        <m:r>
          <m:t>2</m:t>
        </m:r>
        <m:r>
          <m:t> </m:t>
        </m:r>
        <m:r>
          <m:t>A</m:t>
        </m:r>
        <m:sSup>
          <m:e>
            <m:r>
              <m:t>C</m:t>
            </m:r>
          </m:e>
          <m:sup>
            <m:r>
              <m:t>2</m:t>
            </m:r>
          </m:sup>
        </m:sSup>
        <m:r>
          <m:rPr>
            <m:sty m:val="p"/>
          </m:rPr>
          <m:t>−</m:t>
        </m:r>
        <m:r>
          <m:t>B</m:t>
        </m:r>
        <m:sSup>
          <m:e>
            <m:r>
              <m:t>C</m:t>
            </m:r>
          </m:e>
          <m:sup>
            <m:r>
              <m:t>2</m:t>
            </m:r>
          </m:sup>
        </m:sSup>
      </m:oMath>
      <w:r>
        <w:t xml:space="preserve">. (On pourra écrire</w:t>
      </w:r>
      <w:r>
        <w:t xml:space="preserve"> </w:t>
      </w:r>
      <m:oMath>
        <m:r>
          <m:t>2</m:t>
        </m:r>
        <m:r>
          <m:t> </m:t>
        </m:r>
        <m:acc>
          <m:accPr>
            <m:chr m:val="⃗"/>
          </m:accPr>
          <m:e>
            <m:r>
              <m:t>A</m:t>
            </m:r>
            <m:r>
              <m:t>I</m:t>
            </m:r>
          </m:e>
        </m:acc>
        <m:r>
          <m:rPr>
            <m:sty m:val="p"/>
          </m:rPr>
          <m:t>=</m:t>
        </m:r>
        <m:acc>
          <m:accPr>
            <m:chr m:val="⃗"/>
          </m:accPr>
          <m:e>
            <m:r>
              <m:t>A</m:t>
            </m:r>
            <m:r>
              <m:t>B</m:t>
            </m:r>
          </m:e>
        </m:acc>
        <m:r>
          <m:rPr>
            <m:sty m:val="p"/>
          </m:rPr>
          <m:t>+</m:t>
        </m:r>
        <m:acc>
          <m:accPr>
            <m:chr m:val="⃗"/>
          </m:accPr>
          <m:e>
            <m:r>
              <m:t>A</m:t>
            </m:r>
            <m:r>
              <m:t>C</m:t>
            </m:r>
          </m:e>
        </m:acc>
      </m:oMath>
      <w:r>
        <w:t xml:space="preserve">.)</w:t>
      </w:r>
    </w:p>
    <w:p>
      <w:pPr>
        <w:pStyle w:val="BlockText"/>
      </w:pPr>
      <w:r>
        <w:rPr>
          <w:bCs/>
          <w:b/>
        </w:rPr>
        <w:t xml:space="preserve">2.</w:t>
      </w:r>
      <w:r>
        <w:t xml:space="preserve"> </w:t>
      </w:r>
      <w:r>
        <w:t xml:space="preserve">Dans un triangle</w:t>
      </w:r>
      <w:r>
        <w:t xml:space="preserve"> </w:t>
      </w:r>
      <m:oMath>
        <m:r>
          <m:t>A</m:t>
        </m:r>
        <m:r>
          <m:t>B</m:t>
        </m:r>
        <m:r>
          <m:t>C</m:t>
        </m:r>
      </m:oMath>
      <w:r>
        <w:t xml:space="preserve">,</w:t>
      </w:r>
      <w:r>
        <w:t xml:space="preserve"> </w:t>
      </w:r>
      <m:oMath>
        <m:r>
          <m:t>A</m:t>
        </m:r>
        <m:r>
          <m:t>B</m:t>
        </m:r>
        <m:r>
          <m:rPr>
            <m:sty m:val="p"/>
          </m:rPr>
          <m:t>=</m:t>
        </m:r>
        <m:r>
          <m:t>6</m:t>
        </m:r>
      </m:oMath>
      <w:r>
        <w:t xml:space="preserve">,</w:t>
      </w:r>
      <w:r>
        <w:t xml:space="preserve"> </w:t>
      </w:r>
      <m:oMath>
        <m:r>
          <m:t>A</m:t>
        </m:r>
        <m:r>
          <m:t>C</m:t>
        </m:r>
        <m:r>
          <m:rPr>
            <m:sty m:val="p"/>
          </m:rPr>
          <m:t>=</m:t>
        </m:r>
        <m:r>
          <m:t>8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B</m:t>
        </m:r>
        <m:r>
          <m:t>C</m:t>
        </m:r>
        <m:r>
          <m:rPr>
            <m:sty m:val="p"/>
          </m:rPr>
          <m:t>=</m:t>
        </m:r>
        <m:r>
          <m:t>10</m:t>
        </m:r>
      </m:oMath>
      <w:r>
        <w:t xml:space="preserve">. Calculer la longueur de la médiane</w:t>
      </w:r>
      <w:r>
        <w:t xml:space="preserve"> </w:t>
      </w:r>
      <m:oMath>
        <m:d>
          <m:dPr>
            <m:begChr m:val="["/>
            <m:endChr m:val="]"/>
            <m:sepChr m:val=""/>
            <m:grow/>
          </m:dPr>
          <m:e>
            <m:r>
              <m:t>A</m:t>
            </m:r>
            <m:r>
              <m:t>I</m:t>
            </m:r>
          </m:e>
        </m:d>
      </m:oMath>
      <w:r>
        <w:t xml:space="preserve"> </w:t>
      </w:r>
      <w:r>
        <w:t xml:space="preserve">issue de</w:t>
      </w:r>
      <w:r>
        <w:t xml:space="preserve"> </w:t>
      </w:r>
      <m:oMath>
        <m:r>
          <m:t>A</m:t>
        </m:r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3.</w:t>
      </w:r>
      <w:r>
        <w:t xml:space="preserve"> </w:t>
      </w:r>
      <w:r>
        <w:t xml:space="preserve">Dans un triangle</w:t>
      </w:r>
      <w:r>
        <w:t xml:space="preserve"> </w:t>
      </w:r>
      <m:oMath>
        <m:r>
          <m:t>A</m:t>
        </m:r>
        <m:r>
          <m:t>B</m:t>
        </m:r>
        <m:r>
          <m:t>C</m:t>
        </m:r>
      </m:oMath>
      <w:r>
        <w:t xml:space="preserve">,</w:t>
      </w:r>
      <w:r>
        <w:t xml:space="preserve"> </w:t>
      </w:r>
      <m:oMath>
        <m:r>
          <m:t>A</m:t>
        </m:r>
        <m:r>
          <m:t>B</m:t>
        </m:r>
        <m:r>
          <m:rPr>
            <m:sty m:val="p"/>
          </m:rPr>
          <m:t>=</m:t>
        </m:r>
        <m:r>
          <m:t>7</m:t>
        </m:r>
      </m:oMath>
      <w:r>
        <w:t xml:space="preserve">,</w:t>
      </w:r>
      <w:r>
        <w:t xml:space="preserve"> </w:t>
      </w:r>
      <m:oMath>
        <m:r>
          <m:t>A</m:t>
        </m:r>
        <m:r>
          <m:t>C</m:t>
        </m:r>
        <m:r>
          <m:rPr>
            <m:sty m:val="p"/>
          </m:rPr>
          <m:t>=</m:t>
        </m:r>
        <m:r>
          <m:t>9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B</m:t>
        </m:r>
        <m:r>
          <m:t>C</m:t>
        </m:r>
        <m:r>
          <m:rPr>
            <m:sty m:val="p"/>
          </m:rPr>
          <m:t>=</m:t>
        </m:r>
        <m:r>
          <m:t>8</m:t>
        </m:r>
      </m:oMath>
      <w:r>
        <w:t xml:space="preserve">. Calculer</w:t>
      </w:r>
      <w:r>
        <w:t xml:space="preserve"> </w:t>
      </w:r>
      <m:oMath>
        <m:r>
          <m:t>A</m:t>
        </m:r>
        <m:r>
          <m:t>I</m:t>
        </m:r>
      </m:oMath>
      <w:r>
        <w:t xml:space="preserve">, où</w:t>
      </w:r>
      <w:r>
        <w:t xml:space="preserve"> </w:t>
      </w:r>
      <m:oMath>
        <m:r>
          <m:t>I</m:t>
        </m:r>
      </m:oMath>
      <w:r>
        <w:t xml:space="preserve"> </w:t>
      </w:r>
      <w:r>
        <w:t xml:space="preserve">est le milieu de</w:t>
      </w:r>
      <w:r>
        <w:t xml:space="preserve"> </w:t>
      </w:r>
      <m:oMath>
        <m:d>
          <m:dPr>
            <m:begChr m:val="["/>
            <m:endChr m:val="]"/>
            <m:sepChr m:val=""/>
            <m:grow/>
          </m:dPr>
          <m:e>
            <m:r>
              <m:t>B</m:t>
            </m:r>
            <m:r>
              <m:t>C</m:t>
            </m:r>
          </m:e>
        </m:d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4.</w:t>
      </w:r>
      <w:r>
        <w:t xml:space="preserve"> </w:t>
      </w:r>
      <m:oMath>
        <m:d>
          <m:dPr>
            <m:begChr m:val="["/>
            <m:endChr m:val="]"/>
            <m:sepChr m:val=""/>
            <m:grow/>
          </m:dPr>
          <m:e>
            <m:r>
              <m:t>A</m:t>
            </m:r>
            <m:r>
              <m:t>B</m:t>
            </m:r>
          </m:e>
        </m:d>
      </m:oMath>
      <w:r>
        <w:t xml:space="preserve"> </w:t>
      </w:r>
      <w:r>
        <w:t xml:space="preserve">est un segment de longueur</w:t>
      </w:r>
      <w:r>
        <w:t xml:space="preserve"> </w:t>
      </w:r>
      <m:oMath>
        <m:r>
          <m:t>10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I</m:t>
        </m:r>
      </m:oMath>
      <w:r>
        <w:t xml:space="preserve"> </w:t>
      </w:r>
      <w:r>
        <w:t xml:space="preserve">son milieu. Montrer que</w:t>
      </w:r>
      <w:r>
        <w:t xml:space="preserve"> </w:t>
      </w:r>
      <m:oMath>
        <m:r>
          <m:t>M</m:t>
        </m:r>
        <m:sSup>
          <m:e>
            <m:r>
              <m:t>A</m:t>
            </m:r>
          </m:e>
          <m:sup>
            <m:r>
              <m:t>2</m:t>
            </m:r>
          </m:sup>
        </m:sSup>
        <m:r>
          <m:rPr>
            <m:sty m:val="p"/>
          </m:rPr>
          <m:t>+</m:t>
        </m:r>
        <m:r>
          <m:t>M</m:t>
        </m:r>
        <m:sSup>
          <m:e>
            <m:r>
              <m:t>B</m:t>
            </m:r>
          </m:e>
          <m:sup>
            <m:r>
              <m:t>2</m:t>
            </m:r>
          </m:sup>
        </m:sSup>
        <m:r>
          <m:rPr>
            <m:sty m:val="p"/>
          </m:rPr>
          <m:t>=</m:t>
        </m:r>
        <m:r>
          <m:t>2</m:t>
        </m:r>
        <m:r>
          <m:t> </m:t>
        </m:r>
        <m:r>
          <m:t>M</m:t>
        </m:r>
        <m:sSup>
          <m:e>
            <m:r>
              <m:t>I</m:t>
            </m:r>
          </m:e>
          <m:sup>
            <m:r>
              <m:t>2</m:t>
            </m:r>
          </m:sup>
        </m:sSup>
        <m:r>
          <m:rPr>
            <m:sty m:val="p"/>
          </m:rPr>
          <m:t>+</m:t>
        </m:r>
        <m:r>
          <m:t>50</m:t>
        </m:r>
      </m:oMath>
      <w:r>
        <w:t xml:space="preserve"> </w:t>
      </w:r>
      <w:r>
        <w:t xml:space="preserve">pour tout point</w:t>
      </w:r>
      <w:r>
        <w:t xml:space="preserve"> </w:t>
      </w:r>
      <m:oMath>
        <m:r>
          <m:t>M</m:t>
        </m:r>
      </m:oMath>
      <w:r>
        <w:t xml:space="preserve">, puis déterminer l'ensemble des points</w:t>
      </w:r>
      <w:r>
        <w:t xml:space="preserve"> </w:t>
      </w:r>
      <m:oMath>
        <m:r>
          <m:t>M</m:t>
        </m:r>
      </m:oMath>
      <w:r>
        <w:t xml:space="preserve"> </w:t>
      </w:r>
      <w:r>
        <w:t xml:space="preserve">tels que</w:t>
      </w:r>
      <w:r>
        <w:t xml:space="preserve"> </w:t>
      </w:r>
      <m:oMath>
        <m:r>
          <m:t>M</m:t>
        </m:r>
        <m:sSup>
          <m:e>
            <m:r>
              <m:t>A</m:t>
            </m:r>
          </m:e>
          <m:sup>
            <m:r>
              <m:t>2</m:t>
            </m:r>
          </m:sup>
        </m:sSup>
        <m:r>
          <m:rPr>
            <m:sty m:val="p"/>
          </m:rPr>
          <m:t>+</m:t>
        </m:r>
        <m:r>
          <m:t>M</m:t>
        </m:r>
        <m:sSup>
          <m:e>
            <m:r>
              <m:t>B</m:t>
            </m:r>
          </m:e>
          <m:sup>
            <m:r>
              <m:t>2</m:t>
            </m:r>
          </m:sup>
        </m:sSup>
        <m:r>
          <m:rPr>
            <m:sty m:val="p"/>
          </m:rPr>
          <m:t>=</m:t>
        </m:r>
        <m:r>
          <m:t>70</m:t>
        </m:r>
      </m:oMath>
      <w:r>
        <w:t xml:space="preserve">.</w:t>
      </w:r>
    </w:p>
    <w:p>
      <w:r>
        <w:pict>
          <v:rect style="width:0;height:1.5pt" o:hralign="center" o:hrstd="t" o:hr="t"/>
        </w:pict>
      </w:r>
    </w:p>
    <w:bookmarkEnd w:id="22"/>
    <w:bookmarkStart w:id="26" w:name="Xc8fd0056cba3c383bfe35f40952498900843c4a"/>
    <w:p>
      <w:pPr>
        <w:pStyle w:val="Heading3"/>
      </w:pPr>
      <w:r>
        <w:t xml:space="preserve">Exercice 4 (★★) : projeté orthogonal, hauteur et aire</w:t>
      </w:r>
    </w:p>
    <w:p>
      <w:pPr>
        <w:pStyle w:val="BlockText"/>
      </w:pPr>
      <w:r>
        <w:t xml:space="preserve">On reprend le triangle</w:t>
      </w:r>
      <w:r>
        <w:t xml:space="preserve"> </w:t>
      </w:r>
      <m:oMath>
        <m:r>
          <m:t>A</m:t>
        </m:r>
        <m:r>
          <m:t>B</m:t>
        </m:r>
        <m:r>
          <m:t>C</m:t>
        </m:r>
      </m:oMath>
      <w:r>
        <w:t xml:space="preserve"> </w:t>
      </w:r>
      <w:r>
        <w:t xml:space="preserve">de l'exercice 1 :</w:t>
      </w:r>
      <w:r>
        <w:t xml:space="preserve"> </w:t>
      </w:r>
      <m:oMath>
        <m:r>
          <m:t>A</m:t>
        </m:r>
        <m:r>
          <m:t>B</m:t>
        </m:r>
        <m:r>
          <m:rPr>
            <m:sty m:val="p"/>
          </m:rPr>
          <m:t>=</m:t>
        </m:r>
        <m:r>
          <m:t>5</m:t>
        </m:r>
      </m:oMath>
      <w:r>
        <w:t xml:space="preserve">,</w:t>
      </w:r>
      <w:r>
        <w:t xml:space="preserve"> </w:t>
      </w:r>
      <m:oMath>
        <m:r>
          <m:t>A</m:t>
        </m:r>
        <m:r>
          <m:t>C</m:t>
        </m:r>
        <m:r>
          <m:rPr>
            <m:sty m:val="p"/>
          </m:rPr>
          <m:t>=</m:t>
        </m:r>
        <m:r>
          <m:t>7</m:t>
        </m:r>
      </m:oMath>
      <w:r>
        <w:t xml:space="preserve">,</w:t>
      </w:r>
      <w:r>
        <w:t xml:space="preserve"> </w:t>
      </w:r>
      <m:oMath>
        <m:acc>
          <m:accPr>
            <m:chr m:val="̂"/>
          </m:accPr>
          <m:e>
            <m:r>
              <m:t>B</m:t>
            </m:r>
            <m:r>
              <m:t>A</m:t>
            </m:r>
            <m:r>
              <m:t>C</m:t>
            </m:r>
          </m:e>
        </m:acc>
        <m:r>
          <m:rPr>
            <m:sty m:val="p"/>
          </m:rPr>
          <m:t>=</m:t>
        </m:r>
        <m:r>
          <m:t>60</m:t>
        </m:r>
        <m:r>
          <m:rPr>
            <m:sty m:val="p"/>
          </m:rPr>
          <m:t>°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B</m:t>
        </m:r>
        <m:r>
          <m:t>C</m:t>
        </m:r>
        <m:r>
          <m:rPr>
            <m:sty m:val="p"/>
          </m:rPr>
          <m:t>=</m:t>
        </m:r>
        <m:rad>
          <m:radPr>
            <m:degHide m:val="on"/>
          </m:radPr>
          <m:deg/>
          <m:e>
            <m:r>
              <m:t>39</m:t>
            </m:r>
          </m:e>
        </m:rad>
      </m:oMath>
      <w:r>
        <w:t xml:space="preserve">. On note</w:t>
      </w:r>
      <w:r>
        <w:t xml:space="preserve"> </w:t>
      </w:r>
      <m:oMath>
        <m:r>
          <m:t>H</m:t>
        </m:r>
      </m:oMath>
      <w:r>
        <w:t xml:space="preserve"> </w:t>
      </w:r>
      <w:r>
        <w:t xml:space="preserve">le projeté orthogonal de</w:t>
      </w:r>
      <w:r>
        <w:t xml:space="preserve"> </w:t>
      </w:r>
      <m:oMath>
        <m:r>
          <m:t>C</m:t>
        </m:r>
      </m:oMath>
      <w:r>
        <w:t xml:space="preserve"> </w:t>
      </w:r>
      <w:r>
        <w:t xml:space="preserve">sur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r>
              <m:t>A</m:t>
            </m:r>
            <m:r>
              <m:t>B</m:t>
            </m:r>
          </m:e>
        </m:d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1.</w:t>
      </w:r>
      <w:r>
        <w:t xml:space="preserve"> </w:t>
      </w:r>
      <w:r>
        <w:t xml:space="preserve">Calculer</w:t>
      </w:r>
      <w:r>
        <w:t xml:space="preserve"> </w:t>
      </w:r>
      <m:oMath>
        <m:acc>
          <m:accPr>
            <m:chr m:val="⃗"/>
          </m:accPr>
          <m:e>
            <m:r>
              <m:t>A</m:t>
            </m:r>
            <m:r>
              <m:t>B</m:t>
            </m:r>
          </m:e>
        </m:acc>
        <m:r>
          <m:rPr>
            <m:sty m:val="p"/>
          </m:rPr>
          <m:t>⋅</m:t>
        </m:r>
        <m:acc>
          <m:accPr>
            <m:chr m:val="⃗"/>
          </m:accPr>
          <m:e>
            <m:r>
              <m:t>A</m:t>
            </m:r>
            <m:r>
              <m:t>C</m:t>
            </m:r>
          </m:e>
        </m:acc>
      </m:oMath>
      <w:r>
        <w:t xml:space="preserve"> </w:t>
      </w:r>
      <w:r>
        <w:t xml:space="preserve">puis</w:t>
      </w:r>
      <w:r>
        <w:t xml:space="preserve"> </w:t>
      </w:r>
      <m:oMath>
        <m:r>
          <m:t>A</m:t>
        </m:r>
        <m:r>
          <m:t>H</m:t>
        </m:r>
      </m:oMath>
      <w:r>
        <w:t xml:space="preserve">. Le point</w:t>
      </w:r>
      <w:r>
        <w:t xml:space="preserve"> </w:t>
      </w:r>
      <m:oMath>
        <m:r>
          <m:t>H</m:t>
        </m:r>
      </m:oMath>
      <w:r>
        <w:t xml:space="preserve"> </w:t>
      </w:r>
      <w:r>
        <w:t xml:space="preserve">est-il sur le segment</w:t>
      </w:r>
      <w:r>
        <w:t xml:space="preserve"> </w:t>
      </w:r>
      <m:oMath>
        <m:d>
          <m:dPr>
            <m:begChr m:val="["/>
            <m:endChr m:val="]"/>
            <m:sepChr m:val=""/>
            <m:grow/>
          </m:dPr>
          <m:e>
            <m:r>
              <m:t>A</m:t>
            </m:r>
            <m:r>
              <m:t>B</m:t>
            </m:r>
          </m:e>
        </m:d>
      </m:oMath>
      <w:r>
        <w:t xml:space="preserve"> </w:t>
      </w:r>
      <w:r>
        <w:t xml:space="preserve">?</w:t>
      </w:r>
    </w:p>
    <w:p>
      <w:pPr>
        <w:pStyle w:val="BlockText"/>
      </w:pPr>
      <w:r>
        <w:rPr>
          <w:bCs/>
          <w:b/>
        </w:rPr>
        <w:t xml:space="preserve">2.</w:t>
      </w:r>
      <w:r>
        <w:t xml:space="preserve"> </w:t>
      </w:r>
      <w:r>
        <w:t xml:space="preserve">Calculer</w:t>
      </w:r>
      <w:r>
        <w:t xml:space="preserve"> </w:t>
      </w:r>
      <m:oMath>
        <m:r>
          <m:t>C</m:t>
        </m:r>
        <m:r>
          <m:t>H</m:t>
        </m:r>
      </m:oMath>
      <w:r>
        <w:t xml:space="preserve"> </w:t>
      </w:r>
      <w:r>
        <w:t xml:space="preserve">(valeur exacte) puis l'aire du triangle</w:t>
      </w:r>
      <w:r>
        <w:t xml:space="preserve"> </w:t>
      </w:r>
      <m:oMath>
        <m:r>
          <m:t>A</m:t>
        </m:r>
        <m:r>
          <m:t>B</m:t>
        </m:r>
        <m:r>
          <m:t>C</m:t>
        </m:r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3.</w:t>
      </w:r>
      <w:r>
        <w:t xml:space="preserve"> </w:t>
      </w:r>
      <w:r>
        <w:t xml:space="preserve">Calculer la hauteur issue de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(arrondie au centième).</w:t>
      </w:r>
    </w:p>
    <w:p>
      <w:pPr>
        <w:pStyle w:val="BlockText"/>
      </w:pPr>
      <w:r>
        <w:rPr>
          <w:bCs/>
          <w:b/>
        </w:rPr>
        <w:t xml:space="preserve">4.</w:t>
      </w:r>
      <w:r>
        <w:t xml:space="preserve"> </w:t>
      </w:r>
      <w:r>
        <w:t xml:space="preserve">Calculer</w:t>
      </w:r>
      <w:r>
        <w:t xml:space="preserve"> </w:t>
      </w:r>
      <m:oMath>
        <m:r>
          <m:t>B</m:t>
        </m:r>
        <m:r>
          <m:t>H</m:t>
        </m:r>
      </m:oMath>
      <w:r>
        <w:t xml:space="preserve"> </w:t>
      </w:r>
      <w:r>
        <w:t xml:space="preserve">puis</w:t>
      </w:r>
      <w:r>
        <w:t xml:space="preserve"> </w:t>
      </w:r>
      <m:oMath>
        <m:r>
          <m:rPr>
            <m:sty m:val="p"/>
          </m:rPr>
          <m:t>cos</m:t>
        </m:r>
        <m:acc>
          <m:accPr>
            <m:chr m:val="̂"/>
          </m:accPr>
          <m:e>
            <m:r>
              <m:t>A</m:t>
            </m:r>
            <m:r>
              <m:t>B</m:t>
            </m:r>
            <m:r>
              <m:t>C</m:t>
            </m:r>
          </m:e>
        </m:acc>
      </m:oMath>
      <w:r>
        <w:t xml:space="preserve"> </w:t>
      </w:r>
      <w:r>
        <w:t xml:space="preserve">dans le triangle</w:t>
      </w:r>
      <w:r>
        <w:t xml:space="preserve"> </w:t>
      </w:r>
      <m:oMath>
        <m:r>
          <m:t>B</m:t>
        </m:r>
        <m:r>
          <m:t>H</m:t>
        </m:r>
        <m:r>
          <m:t>C</m:t>
        </m:r>
      </m:oMath>
      <w:r>
        <w:t xml:space="preserve"> </w:t>
      </w:r>
      <w:r>
        <w:t xml:space="preserve">rectangle en</w:t>
      </w:r>
      <w:r>
        <w:t xml:space="preserve"> </w:t>
      </w:r>
      <m:oMath>
        <m:r>
          <m:t>H</m:t>
        </m:r>
      </m:oMath>
      <w:r>
        <w:t xml:space="preserve">. Comparer avec l'exercice 1.</w:t>
      </w:r>
    </w:p>
    <w:p>
      <w:pPr>
        <w:pStyle w:val="CaptionedFigure"/>
      </w:pPr>
      <w:r>
        <w:drawing>
          <wp:inline>
            <wp:extent cx="3429000" cy="3771900"/>
            <wp:effectExtent b="0" l="0" r="0" t="0"/>
            <wp:docPr descr="H est le projeté orthogonal de C sur (AB) : AH = 7/2 et CH = 7√3/2" title="" id="24" name="Picture"/>
            <a:graphic>
              <a:graphicData uri="http://schemas.openxmlformats.org/drawingml/2006/picture">
                <pic:pic>
                  <pic:nvPicPr>
                    <pic:cNvPr descr="figs/fig71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9000" cy="3771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H est le projeté orthogonal de C sur (AB) : AH = 7/2 et CH = 7√3/2</w:t>
      </w:r>
    </w:p>
    <w:p>
      <w:r>
        <w:pict>
          <v:rect style="width:0;height:1.5pt" o:hralign="center" o:hrstd="t" o:hr="t"/>
        </w:pict>
      </w:r>
    </w:p>
    <w:bookmarkEnd w:id="26"/>
    <w:bookmarkStart w:id="30" w:name="X6d217c7dffc8498b07e1a8999362582b6522686"/>
    <w:p>
      <w:pPr>
        <w:pStyle w:val="Heading3"/>
      </w:pPr>
      <w:r>
        <w:t xml:space="preserve">Exercice 5 (★★★) : mesurer une distance inaccessible</w:t>
      </w:r>
    </w:p>
    <w:p>
      <w:pPr>
        <w:pStyle w:val="BlockText"/>
      </w:pPr>
      <w:r>
        <w:t xml:space="preserve">Pour mesurer la distance</w:t>
      </w:r>
      <w:r>
        <w:t xml:space="preserve"> </w:t>
      </w:r>
      <m:oMath>
        <m:r>
          <m:t>A</m:t>
        </m:r>
        <m:r>
          <m:t>B</m:t>
        </m:r>
      </m:oMath>
      <w:r>
        <w:t xml:space="preserve"> </w:t>
      </w:r>
      <w:r>
        <w:t xml:space="preserve">entre deux points séparés par un étang, on se place en un point</w:t>
      </w:r>
      <w:r>
        <w:t xml:space="preserve"> </w:t>
      </w:r>
      <m:oMath>
        <m:r>
          <m:t>C</m:t>
        </m:r>
      </m:oMath>
      <w:r>
        <w:t xml:space="preserve"> </w:t>
      </w:r>
      <w:r>
        <w:t xml:space="preserve">d'où l'on mesure :</w:t>
      </w:r>
      <w:r>
        <w:t xml:space="preserve"> </w:t>
      </w:r>
      <m:oMath>
        <m:r>
          <m:t>C</m:t>
        </m:r>
        <m:r>
          <m:t>A</m:t>
        </m:r>
        <m:r>
          <m:rPr>
            <m:sty m:val="p"/>
          </m:rPr>
          <m:t>=</m:t>
        </m:r>
        <m:r>
          <m:t>120</m:t>
        </m:r>
      </m:oMath>
      <w:r>
        <w:t xml:space="preserve"> </w:t>
      </w:r>
      <w:r>
        <w:t xml:space="preserve">m,</w:t>
      </w:r>
      <w:r>
        <w:t xml:space="preserve"> </w:t>
      </w:r>
      <m:oMath>
        <m:r>
          <m:t>C</m:t>
        </m:r>
        <m:r>
          <m:t>B</m:t>
        </m:r>
        <m:r>
          <m:rPr>
            <m:sty m:val="p"/>
          </m:rPr>
          <m:t>=</m:t>
        </m:r>
        <m:r>
          <m:t>150</m:t>
        </m:r>
      </m:oMath>
      <w:r>
        <w:t xml:space="preserve"> </w:t>
      </w:r>
      <w:r>
        <w:t xml:space="preserve">m et</w:t>
      </w:r>
      <w:r>
        <w:t xml:space="preserve"> </w:t>
      </w:r>
      <m:oMath>
        <m:acc>
          <m:accPr>
            <m:chr m:val="̂"/>
          </m:accPr>
          <m:e>
            <m:r>
              <m:t>A</m:t>
            </m:r>
            <m:r>
              <m:t>C</m:t>
            </m:r>
            <m:r>
              <m:t>B</m:t>
            </m:r>
          </m:e>
        </m:acc>
        <m:r>
          <m:rPr>
            <m:sty m:val="p"/>
          </m:rPr>
          <m:t>=</m:t>
        </m:r>
        <m:r>
          <m:t>40</m:t>
        </m:r>
        <m:r>
          <m:rPr>
            <m:sty m:val="p"/>
          </m:rPr>
          <m:t>°</m:t>
        </m:r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1.</w:t>
      </w:r>
      <w:r>
        <w:t xml:space="preserve"> </w:t>
      </w:r>
      <w:r>
        <w:t xml:space="preserve">Calculer</w:t>
      </w:r>
      <w:r>
        <w:t xml:space="preserve"> </w:t>
      </w:r>
      <m:oMath>
        <m:r>
          <m:t>A</m:t>
        </m:r>
        <m:r>
          <m:t>B</m:t>
        </m:r>
      </m:oMath>
      <w:r>
        <w:t xml:space="preserve"> </w:t>
      </w:r>
      <w:r>
        <w:t xml:space="preserve">à</w:t>
      </w:r>
      <w:r>
        <w:t xml:space="preserve"> </w:t>
      </w:r>
      <m:oMath>
        <m:r>
          <m:t>0</m:t>
        </m:r>
        <m:r>
          <m:rPr>
            <m:sty m:val="p"/>
          </m:rPr>
          <m:t>,</m:t>
        </m:r>
        <m:r>
          <m:t>1</m:t>
        </m:r>
      </m:oMath>
      <w:r>
        <w:t xml:space="preserve"> </w:t>
      </w:r>
      <w:r>
        <w:t xml:space="preserve">m près.</w:t>
      </w:r>
    </w:p>
    <w:p>
      <w:pPr>
        <w:pStyle w:val="BlockText"/>
      </w:pPr>
      <w:r>
        <w:rPr>
          <w:bCs/>
          <w:b/>
        </w:rPr>
        <w:t xml:space="preserve">2.</w:t>
      </w:r>
      <w:r>
        <w:t xml:space="preserve"> </w:t>
      </w:r>
      <w:r>
        <w:t xml:space="preserve">Calculer l'aire du triangle</w:t>
      </w:r>
      <w:r>
        <w:t xml:space="preserve"> </w:t>
      </w:r>
      <m:oMath>
        <m:r>
          <m:t>A</m:t>
        </m:r>
        <m:r>
          <m:t>B</m:t>
        </m:r>
        <m:r>
          <m:t>C</m:t>
        </m:r>
      </m:oMath>
      <w:r>
        <w:t xml:space="preserve"> </w:t>
      </w:r>
      <w:r>
        <w:t xml:space="preserve">(arrondie au m²) à l'aide du projeté orthogonal</w:t>
      </w:r>
      <w:r>
        <w:t xml:space="preserve"> </w:t>
      </w:r>
      <m:oMath>
        <m:r>
          <m:t>H</m:t>
        </m:r>
      </m:oMath>
      <w:r>
        <w:t xml:space="preserve"> </w:t>
      </w:r>
      <w:r>
        <w:t xml:space="preserve">de</w:t>
      </w:r>
      <w:r>
        <w:t xml:space="preserve"> </w:t>
      </w:r>
      <m:oMath>
        <m:r>
          <m:t>B</m:t>
        </m:r>
      </m:oMath>
      <w:r>
        <w:t xml:space="preserve"> </w:t>
      </w:r>
      <w:r>
        <w:t xml:space="preserve">sur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r>
              <m:t>C</m:t>
            </m:r>
            <m:r>
              <m:t>A</m:t>
            </m:r>
          </m:e>
        </m:d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3.</w:t>
      </w:r>
      <w:r>
        <w:t xml:space="preserve"> </w:t>
      </w:r>
      <w:r>
        <w:t xml:space="preserve">Quelle est l'influence sur</w:t>
      </w:r>
      <w:r>
        <w:t xml:space="preserve"> </w:t>
      </w:r>
      <m:oMath>
        <m:r>
          <m:t>A</m:t>
        </m:r>
        <m:r>
          <m:t>B</m:t>
        </m:r>
      </m:oMath>
      <w:r>
        <w:t xml:space="preserve"> </w:t>
      </w:r>
      <w:r>
        <w:t xml:space="preserve">d'une erreur de</w:t>
      </w:r>
      <w:r>
        <w:t xml:space="preserve"> </w:t>
      </w:r>
      <m:oMath>
        <m:r>
          <m:t>1</m:t>
        </m:r>
        <m:r>
          <m:rPr>
            <m:sty m:val="p"/>
          </m:rPr>
          <m:t>°</m:t>
        </m:r>
      </m:oMath>
      <w:r>
        <w:t xml:space="preserve"> </w:t>
      </w:r>
      <w:r>
        <w:t xml:space="preserve">sur l'angle</w:t>
      </w:r>
      <w:r>
        <w:t xml:space="preserve"> </w:t>
      </w:r>
      <m:oMath>
        <m:acc>
          <m:accPr>
            <m:chr m:val="̂"/>
          </m:accPr>
          <m:e>
            <m:r>
              <m:t>A</m:t>
            </m:r>
            <m:r>
              <m:t>C</m:t>
            </m:r>
            <m:r>
              <m:t>B</m:t>
            </m:r>
          </m:e>
        </m:acc>
      </m:oMath>
      <w:r>
        <w:t xml:space="preserve"> </w:t>
      </w:r>
      <w:r>
        <w:t xml:space="preserve">? (On donnera la valeur de</w:t>
      </w:r>
      <w:r>
        <w:t xml:space="preserve"> </w:t>
      </w:r>
      <m:oMath>
        <m:r>
          <m:t>A</m:t>
        </m:r>
        <m:r>
          <m:t>B</m:t>
        </m:r>
      </m:oMath>
      <w:r>
        <w:t xml:space="preserve"> </w:t>
      </w:r>
      <w:r>
        <w:t xml:space="preserve">pour</w:t>
      </w:r>
      <w:r>
        <w:t xml:space="preserve"> </w:t>
      </w:r>
      <m:oMath>
        <m:r>
          <m:t>41</m:t>
        </m:r>
        <m:r>
          <m:rPr>
            <m:sty m:val="p"/>
          </m:rPr>
          <m:t>°</m:t>
        </m:r>
      </m:oMath>
      <w:r>
        <w:t xml:space="preserve">.)</w:t>
      </w:r>
    </w:p>
    <w:p>
      <w:pPr>
        <w:pStyle w:val="CaptionedFigure"/>
      </w:pPr>
      <w:r>
        <w:drawing>
          <wp:inline>
            <wp:extent cx="4191000" cy="3057525"/>
            <wp:effectExtent b="0" l="0" r="0" t="0"/>
            <wp:docPr descr="Mesure d’une distance inaccessible AB à travers un étang" title="" id="28" name="Picture"/>
            <a:graphic>
              <a:graphicData uri="http://schemas.openxmlformats.org/drawingml/2006/picture">
                <pic:pic>
                  <pic:nvPicPr>
                    <pic:cNvPr descr="figs/fig94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1000" cy="3057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Mesure d’une distance inaccessible AB à travers un étang</w:t>
      </w:r>
    </w:p>
    <w:p>
      <w:r>
        <w:pict>
          <v:rect style="width:0;height:1.5pt" o:hralign="center" o:hrstd="t" o:hr="t"/>
        </w:pict>
      </w:r>
    </w:p>
    <w:bookmarkEnd w:id="30"/>
    <w:bookmarkStart w:id="31" w:name="exercice-6-vrai-ou-faux"/>
    <w:p>
      <w:pPr>
        <w:pStyle w:val="Heading3"/>
      </w:pPr>
      <w:r>
        <w:t xml:space="preserve">Exercice 6 (★★) : vrai ou faux</w:t>
      </w:r>
    </w:p>
    <w:p>
      <w:pPr>
        <w:pStyle w:val="BlockText"/>
      </w:pPr>
      <w:r>
        <w:rPr>
          <w:bCs/>
          <w:b/>
        </w:rPr>
        <w:t xml:space="preserve">Justifier chaque réponse :</w:t>
      </w:r>
    </w:p>
    <w:p>
      <w:pPr>
        <w:pStyle w:val="BlockText"/>
      </w:pPr>
      <w:r>
        <w:rPr>
          <w:bCs/>
          <w:b/>
        </w:rPr>
        <w:t xml:space="preserve">1.</w:t>
      </w:r>
      <w:r>
        <w:t xml:space="preserve"> </w:t>
      </w:r>
      <w:r>
        <w:t xml:space="preserve">Dans un triangle rectangle en</w:t>
      </w:r>
      <w:r>
        <w:t xml:space="preserve"> </w:t>
      </w:r>
      <m:oMath>
        <m:r>
          <m:t>A</m:t>
        </m:r>
      </m:oMath>
      <w:r>
        <w:t xml:space="preserve">, la formule d'Al-Kashi se réduit au théorème de Pythagore.</w:t>
      </w:r>
    </w:p>
    <w:p>
      <w:pPr>
        <w:pStyle w:val="BlockText"/>
      </w:pPr>
      <w:r>
        <w:rPr>
          <w:bCs/>
          <w:b/>
        </w:rPr>
        <w:t xml:space="preserve">2.</w:t>
      </w:r>
      <w:r>
        <w:t xml:space="preserve"> </w:t>
      </w:r>
      <w:r>
        <w:t xml:space="preserve">Dans tout triangle, la médiane issue de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mesure</w:t>
      </w:r>
      <w:r>
        <w:t xml:space="preserve"> </w:t>
      </w:r>
      <m:oMath>
        <m:f>
          <m:fPr>
            <m:type m:val="bar"/>
          </m:fPr>
          <m:num>
            <m:r>
              <m:t>B</m:t>
            </m:r>
            <m:r>
              <m:t>C</m:t>
            </m:r>
          </m:num>
          <m:den>
            <m:r>
              <m:t>2</m:t>
            </m:r>
          </m:den>
        </m:f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3.</w:t>
      </w:r>
      <w:r>
        <w:t xml:space="preserve"> </w:t>
      </w:r>
      <w:r>
        <w:t xml:space="preserve">Un triangle dont les côtés mesurent</w:t>
      </w:r>
      <w:r>
        <w:t xml:space="preserve"> </w:t>
      </w:r>
      <m:oMath>
        <m:r>
          <m:t>3</m:t>
        </m:r>
      </m:oMath>
      <w:r>
        <w:t xml:space="preserve">,</w:t>
      </w:r>
      <w:r>
        <w:t xml:space="preserve"> </w:t>
      </w:r>
      <m:oMath>
        <m:r>
          <m:t>4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5</m:t>
        </m:r>
      </m:oMath>
      <w:r>
        <w:t xml:space="preserve"> </w:t>
      </w:r>
      <w:r>
        <w:t xml:space="preserve">est rectangle.</w:t>
      </w:r>
    </w:p>
    <w:p>
      <w:pPr>
        <w:pStyle w:val="BlockText"/>
      </w:pPr>
      <w:r>
        <w:rPr>
          <w:bCs/>
          <w:b/>
        </w:rPr>
        <w:t xml:space="preserve">4.</w:t>
      </w:r>
      <w:r>
        <w:t xml:space="preserve"> </w:t>
      </w:r>
      <w:r>
        <w:t xml:space="preserve">Dans un triangle, si</w:t>
      </w:r>
      <w:r>
        <w:t xml:space="preserve"> </w:t>
      </w:r>
      <m:oMath>
        <m:sSup>
          <m:e>
            <m:r>
              <m:t>a</m:t>
            </m:r>
          </m:e>
          <m:sup>
            <m:r>
              <m:t>2</m:t>
            </m:r>
          </m:sup>
        </m:sSup>
        <m:r>
          <m:rPr>
            <m:sty m:val="p"/>
          </m:rPr>
          <m:t>&gt;</m:t>
        </m:r>
        <m:sSup>
          <m:e>
            <m:r>
              <m:t>b</m:t>
            </m:r>
          </m:e>
          <m:sup>
            <m:r>
              <m:t>2</m:t>
            </m:r>
          </m:sup>
        </m:sSup>
        <m:r>
          <m:rPr>
            <m:sty m:val="p"/>
          </m:rPr>
          <m:t>+</m:t>
        </m:r>
        <m:sSup>
          <m:e>
            <m:r>
              <m:t>c</m:t>
            </m:r>
          </m:e>
          <m:sup>
            <m:r>
              <m:t>2</m:t>
            </m:r>
          </m:sup>
        </m:sSup>
      </m:oMath>
      <w:r>
        <w:t xml:space="preserve">, alors</w:t>
      </w:r>
      <w:r>
        <w:t xml:space="preserve"> </w:t>
      </w:r>
      <m:oMath>
        <m:acc>
          <m:accPr>
            <m:chr m:val="̂"/>
          </m:accPr>
          <m:e>
            <m:r>
              <m:t>A</m:t>
            </m:r>
          </m:e>
        </m:acc>
      </m:oMath>
      <w:r>
        <w:t xml:space="preserve"> </w:t>
      </w:r>
      <w:r>
        <w:t xml:space="preserve">est obtus.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bCs/>
          <w:b/>
        </w:rPr>
        <w:t xml:space="preserve">Ce qui peut tomber en contrôle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Calculer une longueur</w:t>
      </w:r>
      <w:r>
        <w:t xml:space="preserve"> </w:t>
      </w:r>
      <w:r>
        <w:t xml:space="preserve">avec Al-Kashi (exercices 1 et 5).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Calculer les angles</w:t>
      </w:r>
      <w:r>
        <w:t xml:space="preserve"> </w:t>
      </w:r>
      <w:r>
        <w:t xml:space="preserve">d'un triangle dont on connaît les côtés (exercice 2).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Utiliser le milieu</w:t>
      </w:r>
      <w:r>
        <w:rPr>
          <w:bCs/>
          <w:b/>
        </w:rPr>
        <w:t xml:space="preserve"> </w:t>
      </w:r>
      <m:oMath>
        <m:r>
          <m:t>I</m:t>
        </m:r>
      </m:oMath>
      <w:r>
        <w:t xml:space="preserve"> </w:t>
      </w:r>
      <w:r>
        <w:t xml:space="preserve">pour une médiane ou un ensemble de points (exercice 3).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Calculer une aire et une hauteur</w:t>
      </w:r>
      <w:r>
        <w:t xml:space="preserve"> </w:t>
      </w:r>
      <w:r>
        <w:t xml:space="preserve">avec le projeté orthogonal (exercices 1, 4 et 5).</w:t>
      </w:r>
    </w:p>
    <w:bookmarkEnd w:id="31"/>
    <w:bookmarkStart w:id="32" w:name="qcm-une-seule-bonne-réponse-par-question"/>
    <w:p>
      <w:pPr>
        <w:pStyle w:val="Heading2"/>
      </w:pPr>
      <w:r>
        <w:t xml:space="preserve">QCM : une seule bonne réponse par question</w:t>
      </w:r>
    </w:p>
    <w:p>
      <w:pPr>
        <w:numPr>
          <w:ilvl w:val="0"/>
          <w:numId w:val="1006"/>
        </w:numPr>
      </w:pPr>
      <w:r>
        <w:t xml:space="preserve">Dans un triangle</w:t>
      </w:r>
      <w:r>
        <w:t xml:space="preserve"> </w:t>
      </w:r>
      <m:oMath>
        <m:r>
          <m:t>A</m:t>
        </m:r>
        <m:r>
          <m:t>B</m:t>
        </m:r>
        <m:r>
          <m:t>C</m:t>
        </m:r>
      </m:oMath>
      <w:r>
        <w:t xml:space="preserve">, la formule d'Al-Kashi donne</w:t>
      </w:r>
      <w:r>
        <w:t xml:space="preserve"> </w:t>
      </w:r>
      <m:oMath>
        <m:r>
          <m:t>B</m:t>
        </m:r>
        <m:sSup>
          <m:e>
            <m:r>
              <m:t>C</m:t>
            </m:r>
          </m:e>
          <m:sup>
            <m:r>
              <m:t>2</m:t>
            </m:r>
          </m:sup>
        </m:sSup>
        <m:r>
          <m:rPr>
            <m:sty m:val="p"/>
          </m:rPr>
          <m:t>=</m:t>
        </m:r>
      </m:oMath>
      <w:r>
        <w:t xml:space="preserve"> </w:t>
      </w:r>
      <w:r>
        <w:t xml:space="preserve">:</w:t>
      </w:r>
    </w:p>
    <w:p>
      <w:pPr>
        <w:numPr>
          <w:ilvl w:val="1"/>
          <w:numId w:val="1007"/>
        </w:numPr>
        <w:pStyle w:val="Compact"/>
      </w:pPr>
      <m:oMath>
        <m:r>
          <m:t>A</m:t>
        </m:r>
        <m:sSup>
          <m:e>
            <m:r>
              <m:t>B</m:t>
            </m:r>
          </m:e>
          <m:sup>
            <m:r>
              <m:t>2</m:t>
            </m:r>
          </m:sup>
        </m:sSup>
        <m:r>
          <m:rPr>
            <m:sty m:val="p"/>
          </m:rPr>
          <m:t>+</m:t>
        </m:r>
        <m:r>
          <m:t>A</m:t>
        </m:r>
        <m:sSup>
          <m:e>
            <m:r>
              <m:t>C</m:t>
            </m:r>
          </m:e>
          <m:sup>
            <m:r>
              <m:t>2</m:t>
            </m:r>
          </m:sup>
        </m:sSup>
      </m:oMath>
    </w:p>
    <w:p>
      <w:pPr>
        <w:numPr>
          <w:ilvl w:val="1"/>
          <w:numId w:val="1007"/>
        </w:numPr>
        <w:pStyle w:val="Compact"/>
      </w:pPr>
      <m:oMath>
        <m:r>
          <m:t>A</m:t>
        </m:r>
        <m:sSup>
          <m:e>
            <m:r>
              <m:t>B</m:t>
            </m:r>
          </m:e>
          <m:sup>
            <m:r>
              <m:t>2</m:t>
            </m:r>
          </m:sup>
        </m:sSup>
        <m:r>
          <m:rPr>
            <m:sty m:val="p"/>
          </m:rPr>
          <m:t>+</m:t>
        </m:r>
        <m:r>
          <m:t>A</m:t>
        </m:r>
        <m:sSup>
          <m:e>
            <m:r>
              <m:t>C</m:t>
            </m:r>
          </m:e>
          <m:sup>
            <m:r>
              <m:t>2</m:t>
            </m:r>
          </m:sup>
        </m:sSup>
        <m:r>
          <m:rPr>
            <m:sty m:val="p"/>
          </m:rPr>
          <m:t>−</m:t>
        </m:r>
        <m:r>
          <m:t>2</m:t>
        </m:r>
        <m:r>
          <m:t> </m:t>
        </m:r>
        <m:r>
          <m:t>A</m:t>
        </m:r>
        <m:r>
          <m:t>B</m:t>
        </m:r>
        <m:r>
          <m:rPr>
            <m:sty m:val="p"/>
          </m:rPr>
          <m:t>×</m:t>
        </m:r>
        <m:r>
          <m:t>A</m:t>
        </m:r>
        <m:r>
          <m:t>C</m:t>
        </m:r>
        <m:r>
          <m:rPr>
            <m:sty m:val="p"/>
          </m:rPr>
          <m:t>cos</m:t>
        </m:r>
        <m:acc>
          <m:accPr>
            <m:chr m:val="̂"/>
          </m:accPr>
          <m:e>
            <m:r>
              <m:t>A</m:t>
            </m:r>
          </m:e>
        </m:acc>
      </m:oMath>
    </w:p>
    <w:p>
      <w:pPr>
        <w:numPr>
          <w:ilvl w:val="1"/>
          <w:numId w:val="1007"/>
        </w:numPr>
        <w:pStyle w:val="Compact"/>
      </w:pPr>
      <m:oMath>
        <m:r>
          <m:t>A</m:t>
        </m:r>
        <m:sSup>
          <m:e>
            <m:r>
              <m:t>B</m:t>
            </m:r>
          </m:e>
          <m:sup>
            <m:r>
              <m:t>2</m:t>
            </m:r>
          </m:sup>
        </m:sSup>
        <m:r>
          <m:rPr>
            <m:sty m:val="p"/>
          </m:rPr>
          <m:t>+</m:t>
        </m:r>
        <m:r>
          <m:t>A</m:t>
        </m:r>
        <m:sSup>
          <m:e>
            <m:r>
              <m:t>C</m:t>
            </m:r>
          </m:e>
          <m:sup>
            <m:r>
              <m:t>2</m:t>
            </m:r>
          </m:sup>
        </m:sSup>
        <m:r>
          <m:rPr>
            <m:sty m:val="p"/>
          </m:rPr>
          <m:t>+</m:t>
        </m:r>
        <m:r>
          <m:t>2</m:t>
        </m:r>
        <m:r>
          <m:t> </m:t>
        </m:r>
        <m:r>
          <m:t>A</m:t>
        </m:r>
        <m:r>
          <m:t>B</m:t>
        </m:r>
        <m:r>
          <m:rPr>
            <m:sty m:val="p"/>
          </m:rPr>
          <m:t>×</m:t>
        </m:r>
        <m:r>
          <m:t>A</m:t>
        </m:r>
        <m:r>
          <m:t>C</m:t>
        </m:r>
        <m:r>
          <m:rPr>
            <m:sty m:val="p"/>
          </m:rPr>
          <m:t>cos</m:t>
        </m:r>
        <m:acc>
          <m:accPr>
            <m:chr m:val="̂"/>
          </m:accPr>
          <m:e>
            <m:r>
              <m:t>A</m:t>
            </m:r>
          </m:e>
        </m:acc>
      </m:oMath>
    </w:p>
    <w:p>
      <w:pPr>
        <w:numPr>
          <w:ilvl w:val="1"/>
          <w:numId w:val="1007"/>
        </w:numPr>
        <w:pStyle w:val="Compact"/>
      </w:pPr>
      <m:oMath>
        <m:sSup>
          <m:e>
            <m:d>
              <m:dPr>
                <m:begChr m:val="("/>
                <m:endChr m:val=")"/>
                <m:sepChr m:val=""/>
                <m:grow/>
              </m:dPr>
              <m:e>
                <m:r>
                  <m:t>A</m:t>
                </m:r>
                <m:r>
                  <m:t>B</m:t>
                </m:r>
                <m:r>
                  <m:rPr>
                    <m:sty m:val="p"/>
                  </m:rPr>
                  <m:t>+</m:t>
                </m:r>
                <m:r>
                  <m:t>A</m:t>
                </m:r>
                <m:r>
                  <m:t>C</m:t>
                </m:r>
              </m:e>
            </m:d>
          </m:e>
          <m:sup>
            <m:r>
              <m:t>2</m:t>
            </m:r>
          </m:sup>
        </m:sSup>
      </m:oMath>
    </w:p>
    <w:p>
      <w:pPr>
        <w:numPr>
          <w:ilvl w:val="0"/>
          <w:numId w:val="1006"/>
        </w:numPr>
      </w:pPr>
      <w:r>
        <w:t xml:space="preserve">Dans un triangle,</w:t>
      </w:r>
      <w:r>
        <w:t xml:space="preserve"> </w:t>
      </w:r>
      <m:oMath>
        <m:r>
          <m:t>a</m:t>
        </m:r>
        <m:r>
          <m:rPr>
            <m:sty m:val="p"/>
          </m:rPr>
          <m:t>=</m:t>
        </m:r>
        <m:r>
          <m:t>5</m:t>
        </m:r>
      </m:oMath>
      <w:r>
        <w:t xml:space="preserve">,</w:t>
      </w:r>
      <w:r>
        <w:t xml:space="preserve"> </w:t>
      </w:r>
      <m:oMath>
        <m:r>
          <m:t>b</m:t>
        </m:r>
        <m:r>
          <m:rPr>
            <m:sty m:val="p"/>
          </m:rPr>
          <m:t>=</m:t>
        </m:r>
        <m:r>
          <m:t>6</m:t>
        </m:r>
      </m:oMath>
      <w:r>
        <w:t xml:space="preserve">,</w:t>
      </w:r>
      <w:r>
        <w:t xml:space="preserve"> </w:t>
      </w:r>
      <m:oMath>
        <m:r>
          <m:t>c</m:t>
        </m:r>
        <m:r>
          <m:rPr>
            <m:sty m:val="p"/>
          </m:rPr>
          <m:t>=</m:t>
        </m:r>
        <m:r>
          <m:t>7</m:t>
        </m:r>
      </m:oMath>
      <w:r>
        <w:t xml:space="preserve">. Alors</w:t>
      </w:r>
      <w:r>
        <w:t xml:space="preserve"> </w:t>
      </w:r>
      <m:oMath>
        <m:r>
          <m:rPr>
            <m:sty m:val="p"/>
          </m:rPr>
          <m:t>cos</m:t>
        </m:r>
        <m:acc>
          <m:accPr>
            <m:chr m:val="̂"/>
          </m:accPr>
          <m:e>
            <m:r>
              <m:t>A</m:t>
            </m:r>
          </m:e>
        </m:acc>
        <m:r>
          <m:rPr>
            <m:sty m:val="p"/>
          </m:rPr>
          <m:t>=</m:t>
        </m:r>
      </m:oMath>
      <w:r>
        <w:t xml:space="preserve"> </w:t>
      </w:r>
      <w:r>
        <w:t xml:space="preserve">:</w:t>
      </w:r>
    </w:p>
    <w:p>
      <w:pPr>
        <w:numPr>
          <w:ilvl w:val="1"/>
          <w:numId w:val="1008"/>
        </w:numPr>
        <w:pStyle w:val="Compact"/>
      </w:pPr>
      <m:oMath>
        <m:f>
          <m:fPr>
            <m:type m:val="bar"/>
          </m:fPr>
          <m:num>
            <m:r>
              <m:t>5</m:t>
            </m:r>
          </m:num>
          <m:den>
            <m:r>
              <m:t>7</m:t>
            </m:r>
          </m:den>
        </m:f>
      </m:oMath>
    </w:p>
    <w:p>
      <w:pPr>
        <w:numPr>
          <w:ilvl w:val="1"/>
          <w:numId w:val="1008"/>
        </w:numPr>
        <w:pStyle w:val="Compact"/>
      </w:pPr>
      <m:oMath>
        <m:f>
          <m:fPr>
            <m:type m:val="bar"/>
          </m:fPr>
          <m:num>
            <m:r>
              <m:t>19</m:t>
            </m:r>
          </m:num>
          <m:den>
            <m:r>
              <m:t>35</m:t>
            </m:r>
          </m:den>
        </m:f>
      </m:oMath>
    </w:p>
    <w:p>
      <w:pPr>
        <w:numPr>
          <w:ilvl w:val="1"/>
          <w:numId w:val="1008"/>
        </w:numPr>
        <w:pStyle w:val="Compact"/>
      </w:pPr>
      <m:oMath>
        <m:f>
          <m:fPr>
            <m:type m:val="bar"/>
          </m:fPr>
          <m:num>
            <m:r>
              <m:t>1</m:t>
            </m:r>
          </m:num>
          <m:den>
            <m:r>
              <m:t>5</m:t>
            </m:r>
          </m:den>
        </m:f>
      </m:oMath>
    </w:p>
    <w:p>
      <w:pPr>
        <w:numPr>
          <w:ilvl w:val="1"/>
          <w:numId w:val="1008"/>
        </w:numPr>
        <w:pStyle w:val="Compact"/>
      </w:pPr>
      <m:oMath>
        <m:f>
          <m:fPr>
            <m:type m:val="bar"/>
          </m:fPr>
          <m:num>
            <m:r>
              <m:t>60</m:t>
            </m:r>
          </m:num>
          <m:den>
            <m:r>
              <m:t>25</m:t>
            </m:r>
          </m:den>
        </m:f>
      </m:oMath>
    </w:p>
    <w:p>
      <w:pPr>
        <w:numPr>
          <w:ilvl w:val="0"/>
          <w:numId w:val="1006"/>
        </w:numPr>
      </w:pPr>
      <w:r>
        <w:t xml:space="preserve">Soit</w:t>
      </w:r>
      <w:r>
        <w:t xml:space="preserve"> </w:t>
      </w:r>
      <m:oMath>
        <m:r>
          <m:t>I</m:t>
        </m:r>
      </m:oMath>
      <w:r>
        <w:t xml:space="preserve"> </w:t>
      </w:r>
      <w:r>
        <w:t xml:space="preserve">le milieu de</w:t>
      </w:r>
      <w:r>
        <w:t xml:space="preserve"> </w:t>
      </w:r>
      <m:oMath>
        <m:d>
          <m:dPr>
            <m:begChr m:val="["/>
            <m:endChr m:val="]"/>
            <m:sepChr m:val=""/>
            <m:grow/>
          </m:dPr>
          <m:e>
            <m:r>
              <m:t>A</m:t>
            </m:r>
            <m:r>
              <m:t>B</m:t>
            </m:r>
          </m:e>
        </m:d>
      </m:oMath>
      <w:r>
        <w:t xml:space="preserve">. Pour tout point</w:t>
      </w:r>
      <w:r>
        <w:t xml:space="preserve"> </w:t>
      </w:r>
      <m:oMath>
        <m:r>
          <m:t>M</m:t>
        </m:r>
      </m:oMath>
      <w:r>
        <w:t xml:space="preserve">,</w:t>
      </w:r>
      <w:r>
        <w:t xml:space="preserve"> </w:t>
      </w:r>
      <m:oMath>
        <m:acc>
          <m:accPr>
            <m:chr m:val="⃗"/>
          </m:accPr>
          <m:e>
            <m:r>
              <m:t>M</m:t>
            </m:r>
            <m:r>
              <m:t>A</m:t>
            </m:r>
          </m:e>
        </m:acc>
        <m:r>
          <m:rPr>
            <m:sty m:val="p"/>
          </m:rPr>
          <m:t>⋅</m:t>
        </m:r>
        <m:acc>
          <m:accPr>
            <m:chr m:val="⃗"/>
          </m:accPr>
          <m:e>
            <m:r>
              <m:t>M</m:t>
            </m:r>
            <m:r>
              <m:t>B</m:t>
            </m:r>
          </m:e>
        </m:acc>
        <m:r>
          <m:rPr>
            <m:sty m:val="p"/>
          </m:rPr>
          <m:t>=</m:t>
        </m:r>
      </m:oMath>
      <w:r>
        <w:t xml:space="preserve"> </w:t>
      </w:r>
      <w:r>
        <w:t xml:space="preserve">:</w:t>
      </w:r>
    </w:p>
    <w:p>
      <w:pPr>
        <w:numPr>
          <w:ilvl w:val="1"/>
          <w:numId w:val="1009"/>
        </w:numPr>
        <w:pStyle w:val="Compact"/>
      </w:pPr>
      <m:oMath>
        <m:r>
          <m:t>M</m:t>
        </m:r>
        <m:sSup>
          <m:e>
            <m:r>
              <m:t>I</m:t>
            </m:r>
          </m:e>
          <m:sup>
            <m:r>
              <m:t>2</m:t>
            </m:r>
          </m:sup>
        </m:sSup>
        <m:r>
          <m:rPr>
            <m:sty m:val="p"/>
          </m:rPr>
          <m:t>−</m:t>
        </m:r>
        <m:f>
          <m:fPr>
            <m:type m:val="bar"/>
          </m:fPr>
          <m:num>
            <m:r>
              <m:t>A</m:t>
            </m:r>
            <m:sSup>
              <m:e>
                <m:r>
                  <m:t>B</m:t>
                </m:r>
              </m:e>
              <m:sup>
                <m:r>
                  <m:t>2</m:t>
                </m:r>
              </m:sup>
            </m:sSup>
          </m:num>
          <m:den>
            <m:r>
              <m:t>4</m:t>
            </m:r>
          </m:den>
        </m:f>
      </m:oMath>
    </w:p>
    <w:p>
      <w:pPr>
        <w:numPr>
          <w:ilvl w:val="1"/>
          <w:numId w:val="1009"/>
        </w:numPr>
        <w:pStyle w:val="Compact"/>
      </w:pPr>
      <m:oMath>
        <m:r>
          <m:t>M</m:t>
        </m:r>
        <m:sSup>
          <m:e>
            <m:r>
              <m:t>I</m:t>
            </m:r>
          </m:e>
          <m:sup>
            <m:r>
              <m:t>2</m:t>
            </m:r>
          </m:sup>
        </m:sSup>
        <m:r>
          <m:rPr>
            <m:sty m:val="p"/>
          </m:rPr>
          <m:t>+</m:t>
        </m:r>
        <m:f>
          <m:fPr>
            <m:type m:val="bar"/>
          </m:fPr>
          <m:num>
            <m:r>
              <m:t>A</m:t>
            </m:r>
            <m:sSup>
              <m:e>
                <m:r>
                  <m:t>B</m:t>
                </m:r>
              </m:e>
              <m:sup>
                <m:r>
                  <m:t>2</m:t>
                </m:r>
              </m:sup>
            </m:sSup>
          </m:num>
          <m:den>
            <m:r>
              <m:t>4</m:t>
            </m:r>
          </m:den>
        </m:f>
      </m:oMath>
    </w:p>
    <w:p>
      <w:pPr>
        <w:numPr>
          <w:ilvl w:val="1"/>
          <w:numId w:val="1009"/>
        </w:numPr>
        <w:pStyle w:val="Compact"/>
      </w:pPr>
      <m:oMath>
        <m:r>
          <m:t>M</m:t>
        </m:r>
        <m:sSup>
          <m:e>
            <m:r>
              <m:t>I</m:t>
            </m:r>
          </m:e>
          <m:sup>
            <m:r>
              <m:t>2</m:t>
            </m:r>
          </m:sup>
        </m:sSup>
        <m:r>
          <m:rPr>
            <m:sty m:val="p"/>
          </m:rPr>
          <m:t>−</m:t>
        </m:r>
        <m:f>
          <m:fPr>
            <m:type m:val="bar"/>
          </m:fPr>
          <m:num>
            <m:r>
              <m:t>A</m:t>
            </m:r>
            <m:sSup>
              <m:e>
                <m:r>
                  <m:t>B</m:t>
                </m:r>
              </m:e>
              <m:sup>
                <m:r>
                  <m:t>2</m:t>
                </m:r>
              </m:sup>
            </m:sSup>
          </m:num>
          <m:den>
            <m:r>
              <m:t>2</m:t>
            </m:r>
          </m:den>
        </m:f>
      </m:oMath>
    </w:p>
    <w:p>
      <w:pPr>
        <w:numPr>
          <w:ilvl w:val="1"/>
          <w:numId w:val="1009"/>
        </w:numPr>
        <w:pStyle w:val="Compact"/>
      </w:pPr>
      <m:oMath>
        <m:r>
          <m:t>2</m:t>
        </m:r>
        <m:r>
          <m:t> </m:t>
        </m:r>
        <m:r>
          <m:t>M</m:t>
        </m:r>
        <m:sSup>
          <m:e>
            <m:r>
              <m:t>I</m:t>
            </m:r>
          </m:e>
          <m:sup>
            <m:r>
              <m:t>2</m:t>
            </m:r>
          </m:sup>
        </m:sSup>
        <m:r>
          <m:rPr>
            <m:sty m:val="p"/>
          </m:rPr>
          <m:t>−</m:t>
        </m:r>
        <m:f>
          <m:fPr>
            <m:type m:val="bar"/>
          </m:fPr>
          <m:num>
            <m:r>
              <m:t>A</m:t>
            </m:r>
            <m:sSup>
              <m:e>
                <m:r>
                  <m:t>B</m:t>
                </m:r>
              </m:e>
              <m:sup>
                <m:r>
                  <m:t>2</m:t>
                </m:r>
              </m:sup>
            </m:sSup>
          </m:num>
          <m:den>
            <m:r>
              <m:t>4</m:t>
            </m:r>
          </m:den>
        </m:f>
      </m:oMath>
    </w:p>
    <w:p>
      <w:pPr>
        <w:numPr>
          <w:ilvl w:val="0"/>
          <w:numId w:val="1006"/>
        </w:numPr>
      </w:pPr>
      <w:r>
        <w:t xml:space="preserve">Dans un triangle</w:t>
      </w:r>
      <w:r>
        <w:t xml:space="preserve"> </w:t>
      </w:r>
      <m:oMath>
        <m:r>
          <m:t>A</m:t>
        </m:r>
        <m:r>
          <m:t>B</m:t>
        </m:r>
        <m:r>
          <m:t>C</m:t>
        </m:r>
      </m:oMath>
      <w:r>
        <w:t xml:space="preserve">, le projeté orthogonal</w:t>
      </w:r>
      <w:r>
        <w:t xml:space="preserve"> </w:t>
      </w:r>
      <m:oMath>
        <m:r>
          <m:t>H</m:t>
        </m:r>
      </m:oMath>
      <w:r>
        <w:t xml:space="preserve"> </w:t>
      </w:r>
      <w:r>
        <w:t xml:space="preserve">de</w:t>
      </w:r>
      <w:r>
        <w:t xml:space="preserve"> </w:t>
      </w:r>
      <m:oMath>
        <m:r>
          <m:t>C</m:t>
        </m:r>
      </m:oMath>
      <w:r>
        <w:t xml:space="preserve"> </w:t>
      </w:r>
      <w:r>
        <w:t xml:space="preserve">sur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r>
              <m:t>A</m:t>
            </m:r>
            <m:r>
              <m:t>B</m:t>
            </m:r>
          </m:e>
        </m:d>
      </m:oMath>
      <w:r>
        <w:t xml:space="preserve"> </w:t>
      </w:r>
      <w:r>
        <w:t xml:space="preserve">est du même côté de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que</w:t>
      </w:r>
      <w:r>
        <w:t xml:space="preserve"> </w:t>
      </w:r>
      <m:oMath>
        <m:r>
          <m:t>B</m:t>
        </m:r>
      </m:oMath>
      <w:r>
        <w:t xml:space="preserve">, avec</w:t>
      </w:r>
      <w:r>
        <w:t xml:space="preserve"> </w:t>
      </w:r>
      <m:oMath>
        <m:r>
          <m:t>A</m:t>
        </m:r>
        <m:r>
          <m:t>B</m:t>
        </m:r>
        <m:r>
          <m:rPr>
            <m:sty m:val="p"/>
          </m:rPr>
          <m:t>=</m:t>
        </m:r>
        <m:r>
          <m:t>6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A</m:t>
        </m:r>
        <m:r>
          <m:t>H</m:t>
        </m:r>
        <m:r>
          <m:rPr>
            <m:sty m:val="p"/>
          </m:rPr>
          <m:t>=</m:t>
        </m:r>
        <m:r>
          <m:t>2</m:t>
        </m:r>
      </m:oMath>
      <w:r>
        <w:t xml:space="preserve">. Alors</w:t>
      </w:r>
      <w:r>
        <w:t xml:space="preserve"> </w:t>
      </w:r>
      <m:oMath>
        <m:acc>
          <m:accPr>
            <m:chr m:val="⃗"/>
          </m:accPr>
          <m:e>
            <m:r>
              <m:t>A</m:t>
            </m:r>
            <m:r>
              <m:t>B</m:t>
            </m:r>
          </m:e>
        </m:acc>
        <m:r>
          <m:rPr>
            <m:sty m:val="p"/>
          </m:rPr>
          <m:t>⋅</m:t>
        </m:r>
        <m:acc>
          <m:accPr>
            <m:chr m:val="⃗"/>
          </m:accPr>
          <m:e>
            <m:r>
              <m:t>A</m:t>
            </m:r>
            <m:r>
              <m:t>C</m:t>
            </m:r>
          </m:e>
        </m:acc>
        <m:r>
          <m:rPr>
            <m:sty m:val="p"/>
          </m:rPr>
          <m:t>=</m:t>
        </m:r>
      </m:oMath>
      <w:r>
        <w:t xml:space="preserve"> </w:t>
      </w:r>
      <w:r>
        <w:t xml:space="preserve">:</w:t>
      </w:r>
    </w:p>
    <w:p>
      <w:pPr>
        <w:numPr>
          <w:ilvl w:val="1"/>
          <w:numId w:val="1010"/>
        </w:numPr>
        <w:pStyle w:val="Compact"/>
      </w:pPr>
      <m:oMath>
        <m:r>
          <m:t>12</m:t>
        </m:r>
      </m:oMath>
    </w:p>
    <w:p>
      <w:pPr>
        <w:numPr>
          <w:ilvl w:val="1"/>
          <w:numId w:val="1010"/>
        </w:numPr>
        <w:pStyle w:val="Compact"/>
      </w:pPr>
      <m:oMath>
        <m:r>
          <m:rPr>
            <m:sty m:val="p"/>
          </m:rPr>
          <m:t>−</m:t>
        </m:r>
        <m:r>
          <m:t>12</m:t>
        </m:r>
      </m:oMath>
    </w:p>
    <w:p>
      <w:pPr>
        <w:numPr>
          <w:ilvl w:val="1"/>
          <w:numId w:val="1010"/>
        </w:numPr>
        <w:pStyle w:val="Compact"/>
      </w:pPr>
      <m:oMath>
        <m:r>
          <m:t>8</m:t>
        </m:r>
      </m:oMath>
    </w:p>
    <w:p>
      <w:pPr>
        <w:numPr>
          <w:ilvl w:val="1"/>
          <w:numId w:val="1010"/>
        </w:numPr>
        <w:pStyle w:val="Compact"/>
      </w:pPr>
      <m:oMath>
        <m:r>
          <m:t>4</m:t>
        </m:r>
      </m:oMath>
    </w:p>
    <w:p>
      <w:pPr>
        <w:numPr>
          <w:ilvl w:val="0"/>
          <w:numId w:val="1006"/>
        </w:numPr>
      </w:pPr>
      <w:r>
        <w:t xml:space="preserve">Dans un triangle rectangle en</w:t>
      </w:r>
      <w:r>
        <w:t xml:space="preserve"> </w:t>
      </w:r>
      <m:oMath>
        <m:r>
          <m:t>A</m:t>
        </m:r>
      </m:oMath>
      <w:r>
        <w:t xml:space="preserve">, la formule d'Al-Kashi donne :</w:t>
      </w:r>
    </w:p>
    <w:p>
      <w:pPr>
        <w:numPr>
          <w:ilvl w:val="1"/>
          <w:numId w:val="1011"/>
        </w:numPr>
        <w:pStyle w:val="Compact"/>
      </w:pPr>
      <w:r>
        <w:t xml:space="preserve">le théorème de Thalès</w:t>
      </w:r>
    </w:p>
    <w:p>
      <w:pPr>
        <w:numPr>
          <w:ilvl w:val="1"/>
          <w:numId w:val="1011"/>
        </w:numPr>
        <w:pStyle w:val="Compact"/>
      </w:pPr>
      <w:r>
        <w:t xml:space="preserve">le théorème de Pythagore</w:t>
      </w:r>
    </w:p>
    <w:p>
      <w:pPr>
        <w:numPr>
          <w:ilvl w:val="1"/>
          <w:numId w:val="1011"/>
        </w:numPr>
        <w:pStyle w:val="Compact"/>
      </w:pPr>
      <w:r>
        <w:t xml:space="preserve">la formule des sinus</w:t>
      </w:r>
    </w:p>
    <w:p>
      <w:pPr>
        <w:numPr>
          <w:ilvl w:val="1"/>
          <w:numId w:val="1011"/>
        </w:numPr>
        <w:pStyle w:val="Compact"/>
      </w:pPr>
      <w:r>
        <w:t xml:space="preserve">rien de particulier</w:t>
      </w:r>
    </w:p>
    <w:bookmarkEnd w:id="32"/>
    <w:bookmarkStart w:id="40" w:name="corrigés"/>
    <w:p>
      <w:pPr>
        <w:pStyle w:val="Heading2"/>
      </w:pPr>
      <w:r>
        <w:t xml:space="preserve">Corrigés</w:t>
      </w:r>
    </w:p>
    <w:bookmarkStart w:id="33" w:name="correction-de-lexercice-1"/>
    <w:p>
      <w:pPr>
        <w:pStyle w:val="Heading3"/>
      </w:pPr>
      <w:r>
        <w:t xml:space="preserve">Correction de l'exercice 1</w:t>
      </w:r>
    </w:p>
    <w:p>
      <w:pPr>
        <w:pStyle w:val="FirstParagraph"/>
      </w:pPr>
      <w:r>
        <w:t xml:space="preserve">Question 1</w:t>
      </w:r>
    </w:p>
    <w:p>
      <w:pPr>
        <w:pStyle w:val="BodyText"/>
      </w:pPr>
      <w:r>
        <w:t xml:space="preserve">D'après la formule d'Al-Kashi :</w:t>
      </w:r>
      <w:r>
        <w:t xml:space="preserve"> </w:t>
      </w:r>
      <m:oMath>
        <m:r>
          <m:t>B</m:t>
        </m:r>
        <m:sSup>
          <m:e>
            <m:r>
              <m:t>C</m:t>
            </m:r>
          </m:e>
          <m:sup>
            <m:r>
              <m:t>2</m:t>
            </m:r>
          </m:sup>
        </m:sSup>
        <m:r>
          <m:rPr>
            <m:sty m:val="p"/>
          </m:rPr>
          <m:t>=</m:t>
        </m:r>
        <m:r>
          <m:t>A</m:t>
        </m:r>
        <m:sSup>
          <m:e>
            <m:r>
              <m:t>B</m:t>
            </m:r>
          </m:e>
          <m:sup>
            <m:r>
              <m:t>2</m:t>
            </m:r>
          </m:sup>
        </m:sSup>
        <m:r>
          <m:rPr>
            <m:sty m:val="p"/>
          </m:rPr>
          <m:t>+</m:t>
        </m:r>
        <m:r>
          <m:t>A</m:t>
        </m:r>
        <m:sSup>
          <m:e>
            <m:r>
              <m:t>C</m:t>
            </m:r>
          </m:e>
          <m:sup>
            <m:r>
              <m:t>2</m:t>
            </m:r>
          </m:sup>
        </m:sSup>
        <m:r>
          <m:rPr>
            <m:sty m:val="p"/>
          </m:rPr>
          <m:t>−</m:t>
        </m:r>
        <m:r>
          <m:t>2</m:t>
        </m:r>
        <m:r>
          <m:t> </m:t>
        </m:r>
        <m:r>
          <m:t>A</m:t>
        </m:r>
        <m:r>
          <m:t>B</m:t>
        </m:r>
        <m:r>
          <m:rPr>
            <m:sty m:val="p"/>
          </m:rPr>
          <m:t>×</m:t>
        </m:r>
        <m:r>
          <m:t>A</m:t>
        </m:r>
        <m:r>
          <m:t>C</m:t>
        </m:r>
        <m:r>
          <m:rPr>
            <m:sty m:val="p"/>
          </m:rPr>
          <m:t>×</m:t>
        </m:r>
        <m:r>
          <m:rPr>
            <m:sty m:val="p"/>
          </m:rPr>
          <m:t>cos</m:t>
        </m:r>
        <m:acc>
          <m:accPr>
            <m:chr m:val="̂"/>
          </m:accPr>
          <m:e>
            <m:r>
              <m:t>A</m:t>
            </m:r>
          </m:e>
        </m:acc>
      </m:oMath>
      <w:r>
        <w:t xml:space="preserve">.</w:t>
      </w:r>
    </w:p>
    <w:p>
      <w:pPr>
        <w:pStyle w:val="BodyText"/>
      </w:pPr>
      <m:oMath>
        <m:r>
          <m:t>B</m:t>
        </m:r>
        <m:sSup>
          <m:e>
            <m:r>
              <m:t>C</m:t>
            </m:r>
          </m:e>
          <m:sup>
            <m:r>
              <m:t>2</m:t>
            </m:r>
          </m:sup>
        </m:sSup>
        <m:r>
          <m:rPr>
            <m:sty m:val="p"/>
          </m:rPr>
          <m:t>=</m:t>
        </m:r>
        <m:r>
          <m:t>25</m:t>
        </m:r>
        <m:r>
          <m:rPr>
            <m:sty m:val="p"/>
          </m:rPr>
          <m:t>+</m:t>
        </m:r>
        <m:r>
          <m:t>49</m:t>
        </m:r>
        <m:r>
          <m:rPr>
            <m:sty m:val="p"/>
          </m:rPr>
          <m:t>−</m:t>
        </m:r>
        <m:r>
          <m:t>2</m:t>
        </m:r>
        <m:r>
          <m:rPr>
            <m:sty m:val="p"/>
          </m:rPr>
          <m:t>×</m:t>
        </m:r>
        <m:r>
          <m:t>5</m:t>
        </m:r>
        <m:r>
          <m:rPr>
            <m:sty m:val="p"/>
          </m:rPr>
          <m:t>×</m:t>
        </m:r>
        <m:r>
          <m:t>7</m:t>
        </m:r>
        <m:r>
          <m:rPr>
            <m:sty m:val="p"/>
          </m:rPr>
          <m:t>×</m:t>
        </m:r>
        <m:r>
          <m:rPr>
            <m:sty m:val="p"/>
          </m:rPr>
          <m:t>cos</m:t>
        </m:r>
        <m:r>
          <m:t>60</m:t>
        </m:r>
        <m:r>
          <m:rPr>
            <m:sty m:val="p"/>
          </m:rPr>
          <m:t>°</m:t>
        </m:r>
        <m:r>
          <m:rPr>
            <m:sty m:val="p"/>
          </m:rPr>
          <m:t>=</m:t>
        </m:r>
        <m:r>
          <m:t>74</m:t>
        </m:r>
        <m:r>
          <m:rPr>
            <m:sty m:val="p"/>
          </m:rPr>
          <m:t>−</m:t>
        </m:r>
        <m:r>
          <m:t>70</m:t>
        </m:r>
        <m:r>
          <m:rPr>
            <m:sty m:val="p"/>
          </m:rPr>
          <m:t>×</m:t>
        </m:r>
        <m:f>
          <m:fPr>
            <m:type m:val="bar"/>
          </m:fPr>
          <m:num>
            <m:r>
              <m:t>1</m:t>
            </m:r>
          </m:num>
          <m:den>
            <m:r>
              <m:t>2</m:t>
            </m:r>
          </m:den>
        </m:f>
        <m:r>
          <m:rPr>
            <m:sty m:val="p"/>
          </m:rPr>
          <m:t>=</m:t>
        </m:r>
        <m:r>
          <m:t>39</m:t>
        </m:r>
      </m:oMath>
      <w:r>
        <w:t xml:space="preserve">.</w:t>
      </w:r>
    </w:p>
    <w:p>
      <w:pPr>
        <w:pStyle w:val="BodyText"/>
      </w:pPr>
      <m:oMath>
        <m:r>
          <m:t>B</m:t>
        </m:r>
        <m:r>
          <m:t>C</m:t>
        </m:r>
        <m:r>
          <m:rPr>
            <m:sty m:val="p"/>
          </m:rPr>
          <m:t>=</m:t>
        </m:r>
        <m:rad>
          <m:radPr>
            <m:degHide m:val="on"/>
          </m:radPr>
          <m:deg/>
          <m:e>
            <m:r>
              <m:t>39</m:t>
            </m:r>
          </m:e>
        </m:rad>
        <m:r>
          <m:rPr>
            <m:sty m:val="p"/>
          </m:rPr>
          <m:t>≈</m:t>
        </m:r>
        <m:r>
          <m:t>6</m:t>
        </m:r>
        <m:r>
          <m:rPr>
            <m:sty m:val="p"/>
          </m:rPr>
          <m:t>,</m:t>
        </m:r>
        <m:r>
          <m:t>24</m:t>
        </m:r>
      </m:oMath>
      <w:r>
        <w:t xml:space="preserve">.</w:t>
      </w:r>
    </w:p>
    <w:p>
      <w:pPr>
        <w:pStyle w:val="BodyText"/>
      </w:pPr>
      <w:r>
        <w:t xml:space="preserve">Question 2</w:t>
      </w:r>
    </w:p>
    <w:p>
      <w:pPr>
        <w:pStyle w:val="BodyText"/>
      </w:pPr>
      <m:oMath>
        <m:acc>
          <m:accPr>
            <m:chr m:val="⃗"/>
          </m:accPr>
          <m:e>
            <m:r>
              <m:t>A</m:t>
            </m:r>
            <m:r>
              <m:t>B</m:t>
            </m:r>
          </m:e>
        </m:acc>
        <m:r>
          <m:rPr>
            <m:sty m:val="p"/>
          </m:rPr>
          <m:t>⋅</m:t>
        </m:r>
        <m:acc>
          <m:accPr>
            <m:chr m:val="⃗"/>
          </m:accPr>
          <m:e>
            <m:r>
              <m:t>A</m:t>
            </m:r>
            <m:r>
              <m:t>C</m:t>
            </m:r>
          </m:e>
        </m:acc>
        <m:r>
          <m:rPr>
            <m:sty m:val="p"/>
          </m:rPr>
          <m:t>=</m:t>
        </m:r>
        <m:r>
          <m:t>A</m:t>
        </m:r>
        <m:r>
          <m:t>B</m:t>
        </m:r>
        <m:r>
          <m:rPr>
            <m:sty m:val="p"/>
          </m:rPr>
          <m:t>×</m:t>
        </m:r>
        <m:r>
          <m:t>A</m:t>
        </m:r>
        <m:r>
          <m:t>C</m:t>
        </m:r>
        <m:r>
          <m:rPr>
            <m:sty m:val="p"/>
          </m:rPr>
          <m:t>×</m:t>
        </m:r>
        <m:r>
          <m:rPr>
            <m:sty m:val="p"/>
          </m:rPr>
          <m:t>cos</m:t>
        </m:r>
        <m:r>
          <m:t>60</m:t>
        </m:r>
        <m:r>
          <m:rPr>
            <m:sty m:val="p"/>
          </m:rPr>
          <m:t>°</m:t>
        </m:r>
        <m:r>
          <m:rPr>
            <m:sty m:val="p"/>
          </m:rPr>
          <m:t>=</m:t>
        </m:r>
        <m:r>
          <m:t>5</m:t>
        </m:r>
        <m:r>
          <m:rPr>
            <m:sty m:val="p"/>
          </m:rPr>
          <m:t>×</m:t>
        </m:r>
        <m:r>
          <m:t>7</m:t>
        </m:r>
        <m:r>
          <m:rPr>
            <m:sty m:val="p"/>
          </m:rPr>
          <m:t>×</m:t>
        </m:r>
        <m:f>
          <m:fPr>
            <m:type m:val="bar"/>
          </m:fPr>
          <m:num>
            <m:r>
              <m:t>1</m:t>
            </m:r>
          </m:num>
          <m:den>
            <m:r>
              <m:t>2</m:t>
            </m:r>
          </m:den>
        </m:f>
        <m:r>
          <m:rPr>
            <m:sty m:val="p"/>
          </m:rPr>
          <m:t>=</m:t>
        </m:r>
        <m:f>
          <m:fPr>
            <m:type m:val="bar"/>
          </m:fPr>
          <m:num>
            <m:r>
              <m:t>35</m:t>
            </m:r>
          </m:num>
          <m:den>
            <m:r>
              <m:t>2</m:t>
            </m:r>
          </m:den>
        </m:f>
      </m:oMath>
      <w:r>
        <w:t xml:space="preserve">.</w:t>
      </w:r>
    </w:p>
    <w:p>
      <w:pPr>
        <w:pStyle w:val="BodyText"/>
      </w:pPr>
      <w:r>
        <w:t xml:space="preserve">Ce produit est positif :</w:t>
      </w:r>
      <w:r>
        <w:t xml:space="preserve"> </w:t>
      </w:r>
      <m:oMath>
        <m:r>
          <m:t>H</m:t>
        </m:r>
      </m:oMath>
      <w:r>
        <w:t xml:space="preserve"> </w:t>
      </w:r>
      <w:r>
        <w:t xml:space="preserve">est du même côté de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que</w:t>
      </w:r>
      <w:r>
        <w:t xml:space="preserve"> </w:t>
      </w:r>
      <m:oMath>
        <m:r>
          <m:t>B</m:t>
        </m:r>
      </m:oMath>
      <w:r>
        <w:t xml:space="preserve"> </w:t>
      </w:r>
      <w:r>
        <w:t xml:space="preserve">et</w:t>
      </w:r>
      <w:r>
        <w:t xml:space="preserve"> </w:t>
      </w:r>
      <m:oMath>
        <m:acc>
          <m:accPr>
            <m:chr m:val="⃗"/>
          </m:accPr>
          <m:e>
            <m:r>
              <m:t>A</m:t>
            </m:r>
            <m:r>
              <m:t>B</m:t>
            </m:r>
          </m:e>
        </m:acc>
        <m:r>
          <m:rPr>
            <m:sty m:val="p"/>
          </m:rPr>
          <m:t>⋅</m:t>
        </m:r>
        <m:acc>
          <m:accPr>
            <m:chr m:val="⃗"/>
          </m:accPr>
          <m:e>
            <m:r>
              <m:t>A</m:t>
            </m:r>
            <m:r>
              <m:t>C</m:t>
            </m:r>
          </m:e>
        </m:acc>
        <m:r>
          <m:rPr>
            <m:sty m:val="p"/>
          </m:rPr>
          <m:t>=</m:t>
        </m:r>
        <m:r>
          <m:t>A</m:t>
        </m:r>
        <m:r>
          <m:t>B</m:t>
        </m:r>
        <m:r>
          <m:rPr>
            <m:sty m:val="p"/>
          </m:rPr>
          <m:t>×</m:t>
        </m:r>
        <m:r>
          <m:t>A</m:t>
        </m:r>
        <m:r>
          <m:t>H</m:t>
        </m:r>
      </m:oMath>
      <w:r>
        <w:t xml:space="preserve">. Donc</w:t>
      </w:r>
      <w:r>
        <w:t xml:space="preserve"> </w:t>
      </w:r>
      <m:oMath>
        <m:r>
          <m:t>A</m:t>
        </m:r>
        <m:r>
          <m:t>H</m:t>
        </m:r>
        <m:r>
          <m:rPr>
            <m:sty m:val="p"/>
          </m:rPr>
          <m:t>=</m:t>
        </m:r>
        <m:f>
          <m:fPr>
            <m:type m:val="bar"/>
          </m:fPr>
          <m:num>
            <m:r>
              <m:t>35</m:t>
            </m:r>
            <m:r>
              <m:rPr>
                <m:sty m:val="p"/>
              </m:rPr>
              <m:t>/</m:t>
            </m:r>
            <m:r>
              <m:t>2</m:t>
            </m:r>
          </m:num>
          <m:den>
            <m:r>
              <m:t>5</m:t>
            </m:r>
          </m:den>
        </m:f>
        <m:r>
          <m:rPr>
            <m:sty m:val="p"/>
          </m:rPr>
          <m:t>=</m:t>
        </m:r>
        <m:f>
          <m:fPr>
            <m:type m:val="bar"/>
          </m:fPr>
          <m:num>
            <m:r>
              <m:t>7</m:t>
            </m:r>
          </m:num>
          <m:den>
            <m:r>
              <m:t>2</m:t>
            </m:r>
          </m:den>
        </m:f>
      </m:oMath>
      <w:r>
        <w:t xml:space="preserve">.</w:t>
      </w:r>
    </w:p>
    <w:p>
      <w:pPr>
        <w:pStyle w:val="BodyText"/>
      </w:pPr>
      <w:r>
        <w:t xml:space="preserve">Dans le triangle</w:t>
      </w:r>
      <w:r>
        <w:t xml:space="preserve"> </w:t>
      </w:r>
      <m:oMath>
        <m:r>
          <m:t>A</m:t>
        </m:r>
        <m:r>
          <m:t>H</m:t>
        </m:r>
        <m:r>
          <m:t>C</m:t>
        </m:r>
      </m:oMath>
      <w:r>
        <w:t xml:space="preserve"> </w:t>
      </w:r>
      <w:r>
        <w:t xml:space="preserve">rectangle en</w:t>
      </w:r>
      <w:r>
        <w:t xml:space="preserve"> </w:t>
      </w:r>
      <m:oMath>
        <m:r>
          <m:t>H</m:t>
        </m:r>
      </m:oMath>
      <w:r>
        <w:t xml:space="preserve"> </w:t>
      </w:r>
      <w:r>
        <w:t xml:space="preserve">:</w:t>
      </w:r>
      <w:r>
        <w:t xml:space="preserve"> </w:t>
      </w:r>
      <m:oMath>
        <m:r>
          <m:t>C</m:t>
        </m:r>
        <m:sSup>
          <m:e>
            <m:r>
              <m:t>H</m:t>
            </m:r>
          </m:e>
          <m:sup>
            <m:r>
              <m:t>2</m:t>
            </m:r>
          </m:sup>
        </m:sSup>
        <m:r>
          <m:rPr>
            <m:sty m:val="p"/>
          </m:rPr>
          <m:t>=</m:t>
        </m:r>
        <m:r>
          <m:t>A</m:t>
        </m:r>
        <m:sSup>
          <m:e>
            <m:r>
              <m:t>C</m:t>
            </m:r>
          </m:e>
          <m:sup>
            <m:r>
              <m:t>2</m:t>
            </m:r>
          </m:sup>
        </m:sSup>
        <m:r>
          <m:rPr>
            <m:sty m:val="p"/>
          </m:rPr>
          <m:t>−</m:t>
        </m:r>
        <m:r>
          <m:t>A</m:t>
        </m:r>
        <m:sSup>
          <m:e>
            <m:r>
              <m:t>H</m:t>
            </m:r>
          </m:e>
          <m:sup>
            <m:r>
              <m:t>2</m:t>
            </m:r>
          </m:sup>
        </m:sSup>
        <m:r>
          <m:rPr>
            <m:sty m:val="p"/>
          </m:rPr>
          <m:t>=</m:t>
        </m:r>
        <m:r>
          <m:t>49</m:t>
        </m:r>
        <m:r>
          <m:rPr>
            <m:sty m:val="p"/>
          </m:rPr>
          <m:t>−</m:t>
        </m:r>
        <m:f>
          <m:fPr>
            <m:type m:val="bar"/>
          </m:fPr>
          <m:num>
            <m:r>
              <m:t>49</m:t>
            </m:r>
          </m:num>
          <m:den>
            <m:r>
              <m:t>4</m:t>
            </m:r>
          </m:den>
        </m:f>
        <m:r>
          <m:rPr>
            <m:sty m:val="p"/>
          </m:rPr>
          <m:t>=</m:t>
        </m:r>
        <m:f>
          <m:fPr>
            <m:type m:val="bar"/>
          </m:fPr>
          <m:num>
            <m:r>
              <m:t>147</m:t>
            </m:r>
          </m:num>
          <m:den>
            <m:r>
              <m:t>4</m:t>
            </m:r>
          </m:den>
        </m:f>
      </m:oMath>
      <w:r>
        <w:t xml:space="preserve">, donc</w:t>
      </w:r>
      <w:r>
        <w:t xml:space="preserve"> </w:t>
      </w:r>
      <m:oMath>
        <m:r>
          <m:t>C</m:t>
        </m:r>
        <m:r>
          <m:t>H</m:t>
        </m:r>
        <m:r>
          <m:rPr>
            <m:sty m:val="p"/>
          </m:rPr>
          <m:t>=</m:t>
        </m:r>
        <m:f>
          <m:fPr>
            <m:type m:val="bar"/>
          </m:fPr>
          <m:num>
            <m:r>
              <m:t>7</m:t>
            </m:r>
            <m:rad>
              <m:radPr>
                <m:degHide m:val="on"/>
              </m:radPr>
              <m:deg/>
              <m:e>
                <m:r>
                  <m:t>3</m:t>
                </m:r>
              </m:e>
            </m:rad>
          </m:num>
          <m:den>
            <m:r>
              <m:t>2</m:t>
            </m:r>
          </m:den>
        </m:f>
      </m:oMath>
      <w:r>
        <w:t xml:space="preserve">.</w:t>
      </w:r>
    </w:p>
    <w:p>
      <w:pPr>
        <w:pStyle w:val="BodyText"/>
      </w:pPr>
      <w:r>
        <w:t xml:space="preserve">Aire</w:t>
      </w:r>
      <w:r>
        <w:t xml:space="preserve"> </w:t>
      </w:r>
      <m:oMath>
        <m:r>
          <m:rPr>
            <m:sty m:val="p"/>
          </m:rPr>
          <m:t>=</m:t>
        </m:r>
        <m:f>
          <m:fPr>
            <m:type m:val="bar"/>
          </m:fPr>
          <m:num>
            <m:r>
              <m:t>1</m:t>
            </m:r>
          </m:num>
          <m:den>
            <m:r>
              <m:t>2</m:t>
            </m:r>
          </m:den>
        </m:f>
        <m:r>
          <m:rPr>
            <m:sty m:val="p"/>
          </m:rPr>
          <m:t>×</m:t>
        </m:r>
        <m:r>
          <m:t>A</m:t>
        </m:r>
        <m:r>
          <m:t>B</m:t>
        </m:r>
        <m:r>
          <m:rPr>
            <m:sty m:val="p"/>
          </m:rPr>
          <m:t>×</m:t>
        </m:r>
        <m:r>
          <m:t>C</m:t>
        </m:r>
        <m:r>
          <m:t>H</m:t>
        </m:r>
        <m:r>
          <m:rPr>
            <m:sty m:val="p"/>
          </m:rPr>
          <m:t>=</m:t>
        </m:r>
        <m:f>
          <m:fPr>
            <m:type m:val="bar"/>
          </m:fPr>
          <m:num>
            <m:r>
              <m:t>1</m:t>
            </m:r>
          </m:num>
          <m:den>
            <m:r>
              <m:t>2</m:t>
            </m:r>
          </m:den>
        </m:f>
        <m:r>
          <m:rPr>
            <m:sty m:val="p"/>
          </m:rPr>
          <m:t>×</m:t>
        </m:r>
        <m:r>
          <m:t>5</m:t>
        </m:r>
        <m:r>
          <m:rPr>
            <m:sty m:val="p"/>
          </m:rPr>
          <m:t>×</m:t>
        </m:r>
        <m:f>
          <m:fPr>
            <m:type m:val="bar"/>
          </m:fPr>
          <m:num>
            <m:r>
              <m:t>7</m:t>
            </m:r>
            <m:rad>
              <m:radPr>
                <m:degHide m:val="on"/>
              </m:radPr>
              <m:deg/>
              <m:e>
                <m:r>
                  <m:t>3</m:t>
                </m:r>
              </m:e>
            </m:rad>
          </m:num>
          <m:den>
            <m:r>
              <m:t>2</m:t>
            </m:r>
          </m:den>
        </m:f>
      </m:oMath>
      <w:r>
        <w:t xml:space="preserve">.</w:t>
      </w:r>
    </w:p>
    <w:p>
      <w:pPr>
        <w:pStyle w:val="BodyText"/>
      </w:pPr>
      <w:r>
        <w:t xml:space="preserve">Aire</w:t>
      </w:r>
      <w:r>
        <w:t xml:space="preserve"> </w:t>
      </w:r>
      <m:oMath>
        <m:r>
          <m:rPr>
            <m:sty m:val="p"/>
          </m:rPr>
          <m:t>=</m:t>
        </m:r>
        <m:f>
          <m:fPr>
            <m:type m:val="bar"/>
          </m:fPr>
          <m:num>
            <m:r>
              <m:t>35</m:t>
            </m:r>
            <m:rad>
              <m:radPr>
                <m:degHide m:val="on"/>
              </m:radPr>
              <m:deg/>
              <m:e>
                <m:r>
                  <m:t>3</m:t>
                </m:r>
              </m:e>
            </m:rad>
          </m:num>
          <m:den>
            <m:r>
              <m:t>4</m:t>
            </m:r>
          </m:den>
        </m:f>
        <m:r>
          <m:rPr>
            <m:sty m:val="p"/>
          </m:rPr>
          <m:t>≈</m:t>
        </m:r>
        <m:r>
          <m:t>15</m:t>
        </m:r>
        <m:r>
          <m:rPr>
            <m:sty m:val="p"/>
          </m:rPr>
          <m:t>,</m:t>
        </m:r>
        <m:r>
          <m:t>16</m:t>
        </m:r>
      </m:oMath>
      <w:r>
        <w:t xml:space="preserve"> </w:t>
      </w:r>
      <w:r>
        <w:t xml:space="preserve">unités d'aire.</w:t>
      </w:r>
    </w:p>
    <w:p>
      <w:pPr>
        <w:pStyle w:val="BodyText"/>
      </w:pPr>
      <w:r>
        <w:t xml:space="preserve">Question 3</w:t>
      </w:r>
    </w:p>
    <w:p>
      <w:pPr>
        <w:pStyle w:val="BodyText"/>
      </w:pPr>
      <m:oMath>
        <m:r>
          <m:rPr>
            <m:sty m:val="p"/>
          </m:rPr>
          <m:t>cos</m:t>
        </m:r>
        <m:acc>
          <m:accPr>
            <m:chr m:val="̂"/>
          </m:accPr>
          <m:e>
            <m:r>
              <m:t>B</m:t>
            </m:r>
          </m:e>
        </m:acc>
        <m:r>
          <m:rPr>
            <m:sty m:val="p"/>
          </m:rPr>
          <m:t>=</m:t>
        </m:r>
        <m:f>
          <m:fPr>
            <m:type m:val="bar"/>
          </m:fPr>
          <m:num>
            <m:r>
              <m:t>A</m:t>
            </m:r>
            <m:sSup>
              <m:e>
                <m:r>
                  <m:t>B</m:t>
                </m:r>
              </m:e>
              <m:sup>
                <m:r>
                  <m:t>2</m:t>
                </m:r>
              </m:sup>
            </m:sSup>
            <m:r>
              <m:rPr>
                <m:sty m:val="p"/>
              </m:rPr>
              <m:t>+</m:t>
            </m:r>
            <m:r>
              <m:t>B</m:t>
            </m:r>
            <m:sSup>
              <m:e>
                <m:r>
                  <m:t>C</m:t>
                </m:r>
              </m:e>
              <m:sup>
                <m:r>
                  <m:t>2</m:t>
                </m:r>
              </m:sup>
            </m:sSup>
            <m:r>
              <m:rPr>
                <m:sty m:val="p"/>
              </m:rPr>
              <m:t>−</m:t>
            </m:r>
            <m:r>
              <m:t>A</m:t>
            </m:r>
            <m:sSup>
              <m:e>
                <m:r>
                  <m:t>C</m:t>
                </m:r>
              </m:e>
              <m:sup>
                <m:r>
                  <m:t>2</m:t>
                </m:r>
              </m:sup>
            </m:sSup>
          </m:num>
          <m:den>
            <m:r>
              <m:t>2</m:t>
            </m:r>
            <m:r>
              <m:rPr>
                <m:sty m:val="p"/>
              </m:rPr>
              <m:t>×</m:t>
            </m:r>
            <m:r>
              <m:t>A</m:t>
            </m:r>
            <m:r>
              <m:t>B</m:t>
            </m:r>
            <m:r>
              <m:rPr>
                <m:sty m:val="p"/>
              </m:rPr>
              <m:t>×</m:t>
            </m:r>
            <m:r>
              <m:t>B</m:t>
            </m:r>
            <m:r>
              <m:t>C</m:t>
            </m:r>
          </m:den>
        </m:f>
        <m:r>
          <m:rPr>
            <m:sty m:val="p"/>
          </m:rPr>
          <m:t>=</m:t>
        </m:r>
        <m:f>
          <m:fPr>
            <m:type m:val="bar"/>
          </m:fPr>
          <m:num>
            <m:r>
              <m:t>25</m:t>
            </m:r>
            <m:r>
              <m:rPr>
                <m:sty m:val="p"/>
              </m:rPr>
              <m:t>+</m:t>
            </m:r>
            <m:r>
              <m:t>39</m:t>
            </m:r>
            <m:r>
              <m:rPr>
                <m:sty m:val="p"/>
              </m:rPr>
              <m:t>−</m:t>
            </m:r>
            <m:r>
              <m:t>49</m:t>
            </m:r>
          </m:num>
          <m:den>
            <m:r>
              <m:t>2</m:t>
            </m:r>
            <m:r>
              <m:rPr>
                <m:sty m:val="p"/>
              </m:rPr>
              <m:t>×</m:t>
            </m:r>
            <m:r>
              <m:t>5</m:t>
            </m:r>
            <m:r>
              <m:rPr>
                <m:sty m:val="p"/>
              </m:rPr>
              <m:t>×</m:t>
            </m:r>
            <m:rad>
              <m:radPr>
                <m:degHide m:val="on"/>
              </m:radPr>
              <m:deg/>
              <m:e>
                <m:r>
                  <m:t>39</m:t>
                </m:r>
              </m:e>
            </m:rad>
          </m:den>
        </m:f>
        <m:r>
          <m:rPr>
            <m:sty m:val="p"/>
          </m:rPr>
          <m:t>=</m:t>
        </m:r>
        <m:f>
          <m:fPr>
            <m:type m:val="bar"/>
          </m:fPr>
          <m:num>
            <m:r>
              <m:t>15</m:t>
            </m:r>
          </m:num>
          <m:den>
            <m:r>
              <m:t>10</m:t>
            </m:r>
            <m:rad>
              <m:radPr>
                <m:degHide m:val="on"/>
              </m:radPr>
              <m:deg/>
              <m:e>
                <m:r>
                  <m:t>39</m:t>
                </m:r>
              </m:e>
            </m:rad>
          </m:den>
        </m:f>
      </m:oMath>
      <w:r>
        <w:t xml:space="preserve">.</w:t>
      </w:r>
    </w:p>
    <w:p>
      <w:pPr>
        <w:pStyle w:val="BodyText"/>
      </w:pPr>
      <m:oMath>
        <m:r>
          <m:rPr>
            <m:sty m:val="p"/>
          </m:rPr>
          <m:t>cos</m:t>
        </m:r>
        <m:acc>
          <m:accPr>
            <m:chr m:val="̂"/>
          </m:accPr>
          <m:e>
            <m:r>
              <m:t>B</m:t>
            </m:r>
          </m:e>
        </m:acc>
        <m:r>
          <m:rPr>
            <m:sty m:val="p"/>
          </m:rPr>
          <m:t>≈</m:t>
        </m:r>
        <m:r>
          <m:t>0</m:t>
        </m:r>
        <m:r>
          <m:rPr>
            <m:sty m:val="p"/>
          </m:rPr>
          <m:t>,</m:t>
        </m:r>
        <m:r>
          <m:t>2402</m:t>
        </m:r>
      </m:oMath>
      <w:r>
        <w:t xml:space="preserve">.</w:t>
      </w:r>
    </w:p>
    <w:p>
      <w:pPr>
        <w:pStyle w:val="BodyText"/>
      </w:pPr>
      <m:oMath>
        <m:acc>
          <m:accPr>
            <m:chr m:val="̂"/>
          </m:accPr>
          <m:e>
            <m:r>
              <m:t>A</m:t>
            </m:r>
            <m:r>
              <m:t>B</m:t>
            </m:r>
            <m:r>
              <m:t>C</m:t>
            </m:r>
          </m:e>
        </m:acc>
        <m:r>
          <m:rPr>
            <m:sty m:val="p"/>
          </m:rPr>
          <m:t>≈</m:t>
        </m:r>
        <m:r>
          <m:t>76</m:t>
        </m:r>
        <m:r>
          <m:rPr>
            <m:sty m:val="p"/>
          </m:rPr>
          <m:t>,</m:t>
        </m:r>
        <m:r>
          <m:t>1</m:t>
        </m:r>
        <m:r>
          <m:rPr>
            <m:sty m:val="p"/>
          </m:rPr>
          <m:t>°</m:t>
        </m:r>
      </m:oMath>
      <w:r>
        <w:t xml:space="preserve">.</w:t>
      </w:r>
    </w:p>
    <w:bookmarkEnd w:id="33"/>
    <w:bookmarkStart w:id="34" w:name="correction-de-lexercice-2"/>
    <w:p>
      <w:pPr>
        <w:pStyle w:val="Heading3"/>
      </w:pPr>
      <w:r>
        <w:t xml:space="preserve">Correction de l'exercice 2</w:t>
      </w:r>
    </w:p>
    <w:p>
      <w:pPr>
        <w:pStyle w:val="FirstParagraph"/>
      </w:pPr>
      <w:r>
        <w:t xml:space="preserve">Question 1</w:t>
      </w:r>
    </w:p>
    <w:p>
      <w:pPr>
        <w:pStyle w:val="BodyText"/>
      </w:pPr>
      <w:r>
        <w:t xml:space="preserve">D'après Al-Kashi :</w:t>
      </w:r>
      <w:r>
        <w:t xml:space="preserve"> </w:t>
      </w:r>
      <m:oMath>
        <m:r>
          <m:t>B</m:t>
        </m:r>
        <m:sSup>
          <m:e>
            <m:r>
              <m:t>C</m:t>
            </m:r>
          </m:e>
          <m:sup>
            <m:r>
              <m:t>2</m:t>
            </m:r>
          </m:sup>
        </m:sSup>
        <m:r>
          <m:rPr>
            <m:sty m:val="p"/>
          </m:rPr>
          <m:t>=</m:t>
        </m:r>
        <m:r>
          <m:t>A</m:t>
        </m:r>
        <m:sSup>
          <m:e>
            <m:r>
              <m:t>B</m:t>
            </m:r>
          </m:e>
          <m:sup>
            <m:r>
              <m:t>2</m:t>
            </m:r>
          </m:sup>
        </m:sSup>
        <m:r>
          <m:rPr>
            <m:sty m:val="p"/>
          </m:rPr>
          <m:t>+</m:t>
        </m:r>
        <m:r>
          <m:t>A</m:t>
        </m:r>
        <m:sSup>
          <m:e>
            <m:r>
              <m:t>C</m:t>
            </m:r>
          </m:e>
          <m:sup>
            <m:r>
              <m:t>2</m:t>
            </m:r>
          </m:sup>
        </m:sSup>
        <m:r>
          <m:rPr>
            <m:sty m:val="p"/>
          </m:rPr>
          <m:t>−</m:t>
        </m:r>
        <m:r>
          <m:t>2</m:t>
        </m:r>
        <m:r>
          <m:t> </m:t>
        </m:r>
        <m:r>
          <m:t>A</m:t>
        </m:r>
        <m:r>
          <m:t>B</m:t>
        </m:r>
        <m:r>
          <m:rPr>
            <m:sty m:val="p"/>
          </m:rPr>
          <m:t>×</m:t>
        </m:r>
        <m:r>
          <m:t>A</m:t>
        </m:r>
        <m:r>
          <m:t>C</m:t>
        </m:r>
        <m:r>
          <m:rPr>
            <m:sty m:val="p"/>
          </m:rPr>
          <m:t>cos</m:t>
        </m:r>
        <m:acc>
          <m:accPr>
            <m:chr m:val="̂"/>
          </m:accPr>
          <m:e>
            <m:r>
              <m:t>A</m:t>
            </m:r>
          </m:e>
        </m:acc>
      </m:oMath>
      <w:r>
        <w:t xml:space="preserve">.</w:t>
      </w:r>
    </w:p>
    <w:p>
      <w:pPr>
        <w:pStyle w:val="BodyText"/>
      </w:pPr>
      <m:oMath>
        <m:r>
          <m:rPr>
            <m:sty m:val="p"/>
          </m:rPr>
          <m:t>cos</m:t>
        </m:r>
        <m:acc>
          <m:accPr>
            <m:chr m:val="̂"/>
          </m:accPr>
          <m:e>
            <m:r>
              <m:t>A</m:t>
            </m:r>
          </m:e>
        </m:acc>
        <m:r>
          <m:rPr>
            <m:sty m:val="p"/>
          </m:rPr>
          <m:t>=</m:t>
        </m:r>
        <m:f>
          <m:fPr>
            <m:type m:val="bar"/>
          </m:fPr>
          <m:num>
            <m:r>
              <m:t>A</m:t>
            </m:r>
            <m:sSup>
              <m:e>
                <m:r>
                  <m:t>B</m:t>
                </m:r>
              </m:e>
              <m:sup>
                <m:r>
                  <m:t>2</m:t>
                </m:r>
              </m:sup>
            </m:sSup>
            <m:r>
              <m:rPr>
                <m:sty m:val="p"/>
              </m:rPr>
              <m:t>+</m:t>
            </m:r>
            <m:r>
              <m:t>A</m:t>
            </m:r>
            <m:sSup>
              <m:e>
                <m:r>
                  <m:t>C</m:t>
                </m:r>
              </m:e>
              <m:sup>
                <m:r>
                  <m:t>2</m:t>
                </m:r>
              </m:sup>
            </m:sSup>
            <m:r>
              <m:rPr>
                <m:sty m:val="p"/>
              </m:rPr>
              <m:t>−</m:t>
            </m:r>
            <m:r>
              <m:t>B</m:t>
            </m:r>
            <m:sSup>
              <m:e>
                <m:r>
                  <m:t>C</m:t>
                </m:r>
              </m:e>
              <m:sup>
                <m:r>
                  <m:t>2</m:t>
                </m:r>
              </m:sup>
            </m:sSup>
          </m:num>
          <m:den>
            <m:r>
              <m:t>2</m:t>
            </m:r>
            <m:r>
              <m:rPr>
                <m:sty m:val="p"/>
              </m:rPr>
              <m:t>×</m:t>
            </m:r>
            <m:r>
              <m:t>A</m:t>
            </m:r>
            <m:r>
              <m:t>B</m:t>
            </m:r>
            <m:r>
              <m:rPr>
                <m:sty m:val="p"/>
              </m:rPr>
              <m:t>×</m:t>
            </m:r>
            <m:r>
              <m:t>A</m:t>
            </m:r>
            <m:r>
              <m:t>C</m:t>
            </m:r>
          </m:den>
        </m:f>
        <m:r>
          <m:rPr>
            <m:sty m:val="p"/>
          </m:rPr>
          <m:t>=</m:t>
        </m:r>
        <m:f>
          <m:fPr>
            <m:type m:val="bar"/>
          </m:fPr>
          <m:num>
            <m:r>
              <m:t>49</m:t>
            </m:r>
            <m:r>
              <m:rPr>
                <m:sty m:val="p"/>
              </m:rPr>
              <m:t>+</m:t>
            </m:r>
            <m:r>
              <m:t>36</m:t>
            </m:r>
            <m:r>
              <m:rPr>
                <m:sty m:val="p"/>
              </m:rPr>
              <m:t>−</m:t>
            </m:r>
            <m:r>
              <m:t>25</m:t>
            </m:r>
          </m:num>
          <m:den>
            <m:r>
              <m:t>2</m:t>
            </m:r>
            <m:r>
              <m:rPr>
                <m:sty m:val="p"/>
              </m:rPr>
              <m:t>×</m:t>
            </m:r>
            <m:r>
              <m:t>7</m:t>
            </m:r>
            <m:r>
              <m:rPr>
                <m:sty m:val="p"/>
              </m:rPr>
              <m:t>×</m:t>
            </m:r>
            <m:r>
              <m:t>6</m:t>
            </m:r>
          </m:den>
        </m:f>
        <m:r>
          <m:rPr>
            <m:sty m:val="p"/>
          </m:rPr>
          <m:t>=</m:t>
        </m:r>
        <m:f>
          <m:fPr>
            <m:type m:val="bar"/>
          </m:fPr>
          <m:num>
            <m:r>
              <m:t>60</m:t>
            </m:r>
          </m:num>
          <m:den>
            <m:r>
              <m:t>84</m:t>
            </m:r>
          </m:den>
        </m:f>
        <m:r>
          <m:rPr>
            <m:sty m:val="p"/>
          </m:rPr>
          <m:t>=</m:t>
        </m:r>
        <m:f>
          <m:fPr>
            <m:type m:val="bar"/>
          </m:fPr>
          <m:num>
            <m:r>
              <m:t>5</m:t>
            </m:r>
          </m:num>
          <m:den>
            <m:r>
              <m:t>7</m:t>
            </m:r>
          </m:den>
        </m:f>
      </m:oMath>
      <w:r>
        <w:t xml:space="preserve">.</w:t>
      </w:r>
    </w:p>
    <w:p>
      <w:pPr>
        <w:pStyle w:val="BodyText"/>
      </w:pPr>
      <m:oMath>
        <m:r>
          <m:rPr>
            <m:sty m:val="p"/>
          </m:rPr>
          <m:t>cos</m:t>
        </m:r>
        <m:acc>
          <m:accPr>
            <m:chr m:val="̂"/>
          </m:accPr>
          <m:e>
            <m:r>
              <m:t>A</m:t>
            </m:r>
          </m:e>
        </m:acc>
        <m:r>
          <m:rPr>
            <m:sty m:val="p"/>
          </m:rPr>
          <m:t>=</m:t>
        </m:r>
        <m:f>
          <m:fPr>
            <m:type m:val="bar"/>
          </m:fPr>
          <m:num>
            <m:r>
              <m:t>5</m:t>
            </m:r>
          </m:num>
          <m:den>
            <m:r>
              <m:t>7</m:t>
            </m:r>
          </m:den>
        </m:f>
      </m:oMath>
      <w:r>
        <w:t xml:space="preserve">, donc</w:t>
      </w:r>
      <w:r>
        <w:t xml:space="preserve"> </w:t>
      </w:r>
      <m:oMath>
        <m:acc>
          <m:accPr>
            <m:chr m:val="̂"/>
          </m:accPr>
          <m:e>
            <m:r>
              <m:t>A</m:t>
            </m:r>
          </m:e>
        </m:acc>
        <m:r>
          <m:rPr>
            <m:sty m:val="p"/>
          </m:rPr>
          <m:t>≈</m:t>
        </m:r>
        <m:r>
          <m:t>44</m:t>
        </m:r>
        <m:r>
          <m:rPr>
            <m:sty m:val="p"/>
          </m:rPr>
          <m:t>,</m:t>
        </m:r>
        <m:r>
          <m:t>4</m:t>
        </m:r>
        <m:r>
          <m:rPr>
            <m:sty m:val="p"/>
          </m:rPr>
          <m:t>°</m:t>
        </m:r>
      </m:oMath>
      <w:r>
        <w:t xml:space="preserve">.</w:t>
      </w:r>
    </w:p>
    <w:p>
      <w:pPr>
        <w:pStyle w:val="BodyText"/>
      </w:pPr>
      <w:r>
        <w:t xml:space="preserve">Question 2</w:t>
      </w:r>
    </w:p>
    <w:p>
      <w:pPr>
        <w:pStyle w:val="BodyText"/>
      </w:pPr>
      <m:oMath>
        <m:r>
          <m:rPr>
            <m:sty m:val="p"/>
          </m:rPr>
          <m:t>cos</m:t>
        </m:r>
        <m:acc>
          <m:accPr>
            <m:chr m:val="̂"/>
          </m:accPr>
          <m:e>
            <m:r>
              <m:t>B</m:t>
            </m:r>
          </m:e>
        </m:acc>
        <m:r>
          <m:rPr>
            <m:sty m:val="p"/>
          </m:rPr>
          <m:t>=</m:t>
        </m:r>
        <m:f>
          <m:fPr>
            <m:type m:val="bar"/>
          </m:fPr>
          <m:num>
            <m:r>
              <m:t>A</m:t>
            </m:r>
            <m:sSup>
              <m:e>
                <m:r>
                  <m:t>B</m:t>
                </m:r>
              </m:e>
              <m:sup>
                <m:r>
                  <m:t>2</m:t>
                </m:r>
              </m:sup>
            </m:sSup>
            <m:r>
              <m:rPr>
                <m:sty m:val="p"/>
              </m:rPr>
              <m:t>+</m:t>
            </m:r>
            <m:r>
              <m:t>B</m:t>
            </m:r>
            <m:sSup>
              <m:e>
                <m:r>
                  <m:t>C</m:t>
                </m:r>
              </m:e>
              <m:sup>
                <m:r>
                  <m:t>2</m:t>
                </m:r>
              </m:sup>
            </m:sSup>
            <m:r>
              <m:rPr>
                <m:sty m:val="p"/>
              </m:rPr>
              <m:t>−</m:t>
            </m:r>
            <m:r>
              <m:t>A</m:t>
            </m:r>
            <m:sSup>
              <m:e>
                <m:r>
                  <m:t>C</m:t>
                </m:r>
              </m:e>
              <m:sup>
                <m:r>
                  <m:t>2</m:t>
                </m:r>
              </m:sup>
            </m:sSup>
          </m:num>
          <m:den>
            <m:r>
              <m:t>2</m:t>
            </m:r>
            <m:r>
              <m:rPr>
                <m:sty m:val="p"/>
              </m:rPr>
              <m:t>×</m:t>
            </m:r>
            <m:r>
              <m:t>A</m:t>
            </m:r>
            <m:r>
              <m:t>B</m:t>
            </m:r>
            <m:r>
              <m:rPr>
                <m:sty m:val="p"/>
              </m:rPr>
              <m:t>×</m:t>
            </m:r>
            <m:r>
              <m:t>B</m:t>
            </m:r>
            <m:r>
              <m:t>C</m:t>
            </m:r>
          </m:den>
        </m:f>
        <m:r>
          <m:rPr>
            <m:sty m:val="p"/>
          </m:rPr>
          <m:t>=</m:t>
        </m:r>
        <m:f>
          <m:fPr>
            <m:type m:val="bar"/>
          </m:fPr>
          <m:num>
            <m:r>
              <m:t>49</m:t>
            </m:r>
            <m:r>
              <m:rPr>
                <m:sty m:val="p"/>
              </m:rPr>
              <m:t>+</m:t>
            </m:r>
            <m:r>
              <m:t>25</m:t>
            </m:r>
            <m:r>
              <m:rPr>
                <m:sty m:val="p"/>
              </m:rPr>
              <m:t>−</m:t>
            </m:r>
            <m:r>
              <m:t>36</m:t>
            </m:r>
          </m:num>
          <m:den>
            <m:r>
              <m:t>2</m:t>
            </m:r>
            <m:r>
              <m:rPr>
                <m:sty m:val="p"/>
              </m:rPr>
              <m:t>×</m:t>
            </m:r>
            <m:r>
              <m:t>7</m:t>
            </m:r>
            <m:r>
              <m:rPr>
                <m:sty m:val="p"/>
              </m:rPr>
              <m:t>×</m:t>
            </m:r>
            <m:r>
              <m:t>5</m:t>
            </m:r>
          </m:den>
        </m:f>
        <m:r>
          <m:rPr>
            <m:sty m:val="p"/>
          </m:rPr>
          <m:t>=</m:t>
        </m:r>
        <m:f>
          <m:fPr>
            <m:type m:val="bar"/>
          </m:fPr>
          <m:num>
            <m:r>
              <m:t>38</m:t>
            </m:r>
          </m:num>
          <m:den>
            <m:r>
              <m:t>70</m:t>
            </m:r>
          </m:den>
        </m:f>
        <m:r>
          <m:rPr>
            <m:sty m:val="p"/>
          </m:rPr>
          <m:t>=</m:t>
        </m:r>
        <m:f>
          <m:fPr>
            <m:type m:val="bar"/>
          </m:fPr>
          <m:num>
            <m:r>
              <m:t>19</m:t>
            </m:r>
          </m:num>
          <m:den>
            <m:r>
              <m:t>35</m:t>
            </m:r>
          </m:den>
        </m:f>
      </m:oMath>
      <w:r>
        <w:t xml:space="preserve">.</w:t>
      </w:r>
    </w:p>
    <w:p>
      <w:pPr>
        <w:pStyle w:val="BodyText"/>
      </w:pPr>
      <m:oMath>
        <m:acc>
          <m:accPr>
            <m:chr m:val="̂"/>
          </m:accPr>
          <m:e>
            <m:r>
              <m:t>B</m:t>
            </m:r>
          </m:e>
        </m:acc>
        <m:r>
          <m:rPr>
            <m:sty m:val="p"/>
          </m:rPr>
          <m:t>≈</m:t>
        </m:r>
        <m:r>
          <m:t>57</m:t>
        </m:r>
        <m:r>
          <m:rPr>
            <m:sty m:val="p"/>
          </m:rPr>
          <m:t>,</m:t>
        </m:r>
        <m:r>
          <m:t>1</m:t>
        </m:r>
        <m:r>
          <m:rPr>
            <m:sty m:val="p"/>
          </m:rPr>
          <m:t>°</m:t>
        </m:r>
      </m:oMath>
      <w:r>
        <w:t xml:space="preserve">.</w:t>
      </w:r>
    </w:p>
    <w:p>
      <w:pPr>
        <w:pStyle w:val="BodyText"/>
      </w:pPr>
      <w:r>
        <w:t xml:space="preserve">Question 3</w:t>
      </w:r>
    </w:p>
    <w:p>
      <w:pPr>
        <w:pStyle w:val="BodyText"/>
      </w:pPr>
      <w:r>
        <w:t xml:space="preserve">La somme des angles vaut</w:t>
      </w:r>
      <w:r>
        <w:t xml:space="preserve"> </w:t>
      </w:r>
      <m:oMath>
        <m:r>
          <m:t>180</m:t>
        </m:r>
        <m:r>
          <m:rPr>
            <m:sty m:val="p"/>
          </m:rPr>
          <m:t>°</m:t>
        </m:r>
      </m:oMath>
      <w:r>
        <w:t xml:space="preserve"> </w:t>
      </w:r>
      <w:r>
        <w:t xml:space="preserve">:</w:t>
      </w:r>
      <w:r>
        <w:t xml:space="preserve"> </w:t>
      </w:r>
      <m:oMath>
        <m:acc>
          <m:accPr>
            <m:chr m:val="̂"/>
          </m:accPr>
          <m:e>
            <m:r>
              <m:t>C</m:t>
            </m:r>
          </m:e>
        </m:acc>
        <m:r>
          <m:rPr>
            <m:sty m:val="p"/>
          </m:rPr>
          <m:t>≈</m:t>
        </m:r>
        <m:r>
          <m:t>180</m:t>
        </m:r>
        <m:r>
          <m:rPr>
            <m:sty m:val="p"/>
          </m:rPr>
          <m:t>−</m:t>
        </m:r>
        <m:r>
          <m:t>44</m:t>
        </m:r>
        <m:r>
          <m:rPr>
            <m:sty m:val="p"/>
          </m:rPr>
          <m:t>,</m:t>
        </m:r>
        <m:r>
          <m:t>4</m:t>
        </m:r>
        <m:r>
          <m:rPr>
            <m:sty m:val="p"/>
          </m:rPr>
          <m:t>−</m:t>
        </m:r>
        <m:r>
          <m:t>57</m:t>
        </m:r>
        <m:r>
          <m:rPr>
            <m:sty m:val="p"/>
          </m:rPr>
          <m:t>,</m:t>
        </m:r>
        <m:r>
          <m:t>1</m:t>
        </m:r>
        <m:r>
          <m:rPr>
            <m:sty m:val="p"/>
          </m:rPr>
          <m:t>≈</m:t>
        </m:r>
        <m:r>
          <m:t>78</m:t>
        </m:r>
        <m:r>
          <m:rPr>
            <m:sty m:val="p"/>
          </m:rPr>
          <m:t>,</m:t>
        </m:r>
        <m:r>
          <m:t>5</m:t>
        </m:r>
        <m:r>
          <m:rPr>
            <m:sty m:val="p"/>
          </m:rPr>
          <m:t>°</m:t>
        </m:r>
      </m:oMath>
      <w:r>
        <w:t xml:space="preserve">.</w:t>
      </w:r>
    </w:p>
    <w:p>
      <w:pPr>
        <w:pStyle w:val="BodyText"/>
      </w:pPr>
      <w:r>
        <w:t xml:space="preserve">Vérification :</w:t>
      </w:r>
      <w:r>
        <w:t xml:space="preserve"> </w:t>
      </w:r>
      <m:oMath>
        <m:r>
          <m:rPr>
            <m:sty m:val="p"/>
          </m:rPr>
          <m:t>cos</m:t>
        </m:r>
        <m:acc>
          <m:accPr>
            <m:chr m:val="̂"/>
          </m:accPr>
          <m:e>
            <m:r>
              <m:t>C</m:t>
            </m:r>
          </m:e>
        </m:acc>
        <m:r>
          <m:rPr>
            <m:sty m:val="p"/>
          </m:rPr>
          <m:t>=</m:t>
        </m:r>
        <m:f>
          <m:fPr>
            <m:type m:val="bar"/>
          </m:fPr>
          <m:num>
            <m:r>
              <m:t>B</m:t>
            </m:r>
            <m:sSup>
              <m:e>
                <m:r>
                  <m:t>C</m:t>
                </m:r>
              </m:e>
              <m:sup>
                <m:r>
                  <m:t>2</m:t>
                </m:r>
              </m:sup>
            </m:sSup>
            <m:r>
              <m:rPr>
                <m:sty m:val="p"/>
              </m:rPr>
              <m:t>+</m:t>
            </m:r>
            <m:r>
              <m:t>C</m:t>
            </m:r>
            <m:sSup>
              <m:e>
                <m:r>
                  <m:t>A</m:t>
                </m:r>
              </m:e>
              <m:sup>
                <m:r>
                  <m:t>2</m:t>
                </m:r>
              </m:sup>
            </m:sSup>
            <m:r>
              <m:rPr>
                <m:sty m:val="p"/>
              </m:rPr>
              <m:t>−</m:t>
            </m:r>
            <m:r>
              <m:t>A</m:t>
            </m:r>
            <m:sSup>
              <m:e>
                <m:r>
                  <m:t>B</m:t>
                </m:r>
              </m:e>
              <m:sup>
                <m:r>
                  <m:t>2</m:t>
                </m:r>
              </m:sup>
            </m:sSup>
          </m:num>
          <m:den>
            <m:r>
              <m:t>2</m:t>
            </m:r>
            <m:r>
              <m:rPr>
                <m:sty m:val="p"/>
              </m:rPr>
              <m:t>×</m:t>
            </m:r>
            <m:r>
              <m:t>B</m:t>
            </m:r>
            <m:r>
              <m:t>C</m:t>
            </m:r>
            <m:r>
              <m:rPr>
                <m:sty m:val="p"/>
              </m:rPr>
              <m:t>×</m:t>
            </m:r>
            <m:r>
              <m:t>C</m:t>
            </m:r>
            <m:r>
              <m:t>A</m:t>
            </m:r>
          </m:den>
        </m:f>
        <m:r>
          <m:rPr>
            <m:sty m:val="p"/>
          </m:rPr>
          <m:t>=</m:t>
        </m:r>
        <m:f>
          <m:fPr>
            <m:type m:val="bar"/>
          </m:fPr>
          <m:num>
            <m:r>
              <m:t>25</m:t>
            </m:r>
            <m:r>
              <m:rPr>
                <m:sty m:val="p"/>
              </m:rPr>
              <m:t>+</m:t>
            </m:r>
            <m:r>
              <m:t>36</m:t>
            </m:r>
            <m:r>
              <m:rPr>
                <m:sty m:val="p"/>
              </m:rPr>
              <m:t>−</m:t>
            </m:r>
            <m:r>
              <m:t>49</m:t>
            </m:r>
          </m:num>
          <m:den>
            <m:r>
              <m:t>60</m:t>
            </m:r>
          </m:den>
        </m:f>
        <m:r>
          <m:rPr>
            <m:sty m:val="p"/>
          </m:rPr>
          <m:t>=</m:t>
        </m:r>
        <m:f>
          <m:fPr>
            <m:type m:val="bar"/>
          </m:fPr>
          <m:num>
            <m:r>
              <m:t>12</m:t>
            </m:r>
          </m:num>
          <m:den>
            <m:r>
              <m:t>60</m:t>
            </m:r>
          </m:den>
        </m:f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2</m:t>
        </m:r>
      </m:oMath>
      <w:r>
        <w:t xml:space="preserve">.</w:t>
      </w:r>
    </w:p>
    <w:p>
      <w:pPr>
        <w:pStyle w:val="BodyText"/>
      </w:pPr>
      <m:oMath>
        <m:r>
          <m:rPr>
            <m:sty m:val="p"/>
          </m:rPr>
          <m:t>arccos</m:t>
        </m:r>
        <m:d>
          <m:dPr>
            <m:begChr m:val="("/>
            <m:endChr m:val=")"/>
            <m:sepChr m:val=""/>
            <m:grow/>
          </m:dPr>
          <m:e>
            <m:r>
              <m:t>0</m:t>
            </m:r>
            <m:r>
              <m:rPr>
                <m:sty m:val="p"/>
              </m:rPr>
              <m:t>,</m:t>
            </m:r>
            <m:r>
              <m:t>2</m:t>
            </m:r>
          </m:e>
        </m:d>
        <m:r>
          <m:rPr>
            <m:sty m:val="p"/>
          </m:rPr>
          <m:t>≈</m:t>
        </m:r>
        <m:r>
          <m:t>78</m:t>
        </m:r>
        <m:r>
          <m:rPr>
            <m:sty m:val="p"/>
          </m:rPr>
          <m:t>,</m:t>
        </m:r>
        <m:r>
          <m:t>5</m:t>
        </m:r>
        <m:r>
          <m:rPr>
            <m:sty m:val="p"/>
          </m:rPr>
          <m:t>°</m:t>
        </m:r>
      </m:oMath>
      <w:r>
        <w:t xml:space="preserve"> </w:t>
      </w:r>
      <w:r>
        <w:t xml:space="preserve">: c'est cohérent.</w:t>
      </w:r>
    </w:p>
    <w:p>
      <w:pPr>
        <w:pStyle w:val="BodyText"/>
      </w:pPr>
      <m:oMath>
        <m:acc>
          <m:accPr>
            <m:chr m:val="̂"/>
          </m:accPr>
          <m:e>
            <m:r>
              <m:t>C</m:t>
            </m:r>
          </m:e>
        </m:acc>
        <m:r>
          <m:rPr>
            <m:sty m:val="p"/>
          </m:rPr>
          <m:t>≈</m:t>
        </m:r>
        <m:r>
          <m:t>78</m:t>
        </m:r>
        <m:r>
          <m:rPr>
            <m:sty m:val="p"/>
          </m:rPr>
          <m:t>,</m:t>
        </m:r>
        <m:r>
          <m:t>5</m:t>
        </m:r>
        <m:r>
          <m:rPr>
            <m:sty m:val="p"/>
          </m:rPr>
          <m:t>°</m:t>
        </m:r>
      </m:oMath>
      <w:r>
        <w:t xml:space="preserve">.</w:t>
      </w:r>
    </w:p>
    <w:p>
      <w:pPr>
        <w:pStyle w:val="BodyText"/>
      </w:pPr>
      <w:r>
        <w:t xml:space="preserve">Question 4</w:t>
      </w:r>
    </w:p>
    <w:p>
      <w:pPr>
        <w:pStyle w:val="BodyText"/>
      </w:pPr>
      <w:r>
        <w:t xml:space="preserve">La fonction</w:t>
      </w:r>
      <w:r>
        <w:t xml:space="preserve"> </w:t>
      </w:r>
      <w:r>
        <w:rPr>
          <w:rStyle w:val="VerbatimChar"/>
        </w:rPr>
        <w:t xml:space="preserve">angle</w:t>
      </w:r>
      <w:r>
        <w:t xml:space="preserve"> </w:t>
      </w:r>
      <w:r>
        <w:t xml:space="preserve">applique</w:t>
      </w:r>
      <w:r>
        <w:t xml:space="preserve"> </w:t>
      </w:r>
      <m:oMath>
        <m:r>
          <m:rPr>
            <m:sty m:val="p"/>
          </m:rPr>
          <m:t>cos</m:t>
        </m:r>
        <m:acc>
          <m:accPr>
            <m:chr m:val="̂"/>
          </m:accPr>
          <m:e>
            <m:r>
              <m:t>A</m:t>
            </m:r>
          </m:e>
        </m:acc>
        <m:r>
          <m:rPr>
            <m:sty m:val="p"/>
          </m:rPr>
          <m:t>=</m:t>
        </m:r>
        <m:f>
          <m:fPr>
            <m:type m:val="bar"/>
          </m:fPr>
          <m:num>
            <m:sSup>
              <m:e>
                <m:r>
                  <m:t>b</m:t>
                </m:r>
              </m:e>
              <m:sup>
                <m:r>
                  <m:t>2</m:t>
                </m:r>
              </m:sup>
            </m:sSup>
            <m:r>
              <m:rPr>
                <m:sty m:val="p"/>
              </m:rPr>
              <m:t>+</m:t>
            </m:r>
            <m:sSup>
              <m:e>
                <m:r>
                  <m:t>c</m:t>
                </m:r>
              </m:e>
              <m:sup>
                <m:r>
                  <m:t>2</m:t>
                </m:r>
              </m:sup>
            </m:sSup>
            <m:r>
              <m:rPr>
                <m:sty m:val="p"/>
              </m:rPr>
              <m:t>−</m:t>
            </m:r>
            <m:sSup>
              <m:e>
                <m:r>
                  <m:t>a</m:t>
                </m:r>
              </m:e>
              <m:sup>
                <m:r>
                  <m:t>2</m:t>
                </m:r>
              </m:sup>
            </m:sSup>
          </m:num>
          <m:den>
            <m:r>
              <m:t>2</m:t>
            </m:r>
            <m:r>
              <m:t>b</m:t>
            </m:r>
            <m:r>
              <m:t>c</m:t>
            </m:r>
          </m:den>
        </m:f>
      </m:oMath>
      <w:r>
        <w:t xml:space="preserve"> </w:t>
      </w:r>
      <w:r>
        <w:t xml:space="preserve">au côté opposé à l'angle cherché, puis convertit en degrés.</w:t>
      </w:r>
    </w:p>
    <w:p>
      <w:pPr>
        <w:pStyle w:val="BodyText"/>
      </w:pPr>
      <w:r>
        <w:t xml:space="preserve">Le script affiche</w:t>
      </w:r>
      <w:r>
        <w:t xml:space="preserve"> </w:t>
      </w:r>
      <w:r>
        <w:rPr>
          <w:rStyle w:val="VerbatimChar"/>
        </w:rPr>
        <w:t xml:space="preserve">44.4 57.1 78.5 180.0</w:t>
      </w:r>
      <w:r>
        <w:t xml:space="preserve">.</w:t>
      </w:r>
    </w:p>
    <w:p>
      <w:pPr>
        <w:pStyle w:val="BodyText"/>
      </w:pPr>
      <w:r>
        <w:t xml:space="preserve">Les trois angles et leur somme confirment les calculs à la main.</w:t>
      </w:r>
    </w:p>
    <w:bookmarkEnd w:id="34"/>
    <w:bookmarkStart w:id="35" w:name="correction-de-lexercice-3"/>
    <w:p>
      <w:pPr>
        <w:pStyle w:val="Heading3"/>
      </w:pPr>
      <w:r>
        <w:t xml:space="preserve">Correction de l'exercice 3</w:t>
      </w:r>
    </w:p>
    <w:p>
      <w:pPr>
        <w:pStyle w:val="FirstParagraph"/>
      </w:pPr>
      <w:r>
        <w:t xml:space="preserve">Question 1</w:t>
      </w:r>
    </w:p>
    <w:p>
      <w:pPr>
        <w:pStyle w:val="BodyText"/>
      </w:pPr>
      <w:r>
        <w:t xml:space="preserve">Comme</w:t>
      </w:r>
      <w:r>
        <w:t xml:space="preserve"> </w:t>
      </w:r>
      <m:oMath>
        <m:r>
          <m:t>I</m:t>
        </m:r>
      </m:oMath>
      <w:r>
        <w:t xml:space="preserve"> </w:t>
      </w:r>
      <w:r>
        <w:t xml:space="preserve">est le milieu de</w:t>
      </w:r>
      <w:r>
        <w:t xml:space="preserve"> </w:t>
      </w:r>
      <m:oMath>
        <m:d>
          <m:dPr>
            <m:begChr m:val="["/>
            <m:endChr m:val="]"/>
            <m:sepChr m:val=""/>
            <m:grow/>
          </m:dPr>
          <m:e>
            <m:r>
              <m:t>B</m:t>
            </m:r>
            <m:r>
              <m:t>C</m:t>
            </m:r>
          </m:e>
        </m:d>
      </m:oMath>
      <w:r>
        <w:t xml:space="preserve">,</w:t>
      </w:r>
      <w:r>
        <w:t xml:space="preserve"> </w:t>
      </w:r>
      <m:oMath>
        <m:r>
          <m:t>2</m:t>
        </m:r>
        <m:r>
          <m:t> </m:t>
        </m:r>
        <m:acc>
          <m:accPr>
            <m:chr m:val="⃗"/>
          </m:accPr>
          <m:e>
            <m:r>
              <m:t>A</m:t>
            </m:r>
            <m:r>
              <m:t>I</m:t>
            </m:r>
          </m:e>
        </m:acc>
        <m:r>
          <m:rPr>
            <m:sty m:val="p"/>
          </m:rPr>
          <m:t>=</m:t>
        </m:r>
        <m:acc>
          <m:accPr>
            <m:chr m:val="⃗"/>
          </m:accPr>
          <m:e>
            <m:r>
              <m:t>A</m:t>
            </m:r>
            <m:r>
              <m:t>B</m:t>
            </m:r>
          </m:e>
        </m:acc>
        <m:r>
          <m:rPr>
            <m:sty m:val="p"/>
          </m:rPr>
          <m:t>+</m:t>
        </m:r>
        <m:acc>
          <m:accPr>
            <m:chr m:val="⃗"/>
          </m:accPr>
          <m:e>
            <m:r>
              <m:t>A</m:t>
            </m:r>
            <m:r>
              <m:t>C</m:t>
            </m:r>
          </m:e>
        </m:acc>
      </m:oMath>
      <w:r>
        <w:t xml:space="preserve">. En prenant le carré :</w:t>
      </w:r>
      <w:r>
        <w:t xml:space="preserve"> </w:t>
      </w:r>
      <m:oMath>
        <m:r>
          <m:t>4</m:t>
        </m:r>
        <m:r>
          <m:t> </m:t>
        </m:r>
        <m:r>
          <m:t>A</m:t>
        </m:r>
        <m:sSup>
          <m:e>
            <m:r>
              <m:t>I</m:t>
            </m:r>
          </m:e>
          <m:sup>
            <m:r>
              <m:t>2</m:t>
            </m:r>
          </m:sup>
        </m:sSup>
        <m:r>
          <m:rPr>
            <m:sty m:val="p"/>
          </m:rPr>
          <m:t>=</m:t>
        </m:r>
        <m:sSup>
          <m:e>
            <m:d>
              <m:dPr>
                <m:begChr m:val="∥"/>
                <m:endChr m:val="∥"/>
                <m:sepChr m:val=""/>
                <m:grow/>
              </m:dPr>
              <m:e>
                <m:acc>
                  <m:accPr>
                    <m:chr m:val="⃗"/>
                  </m:accPr>
                  <m:e>
                    <m:r>
                      <m:t>A</m:t>
                    </m:r>
                    <m:r>
                      <m:t>B</m:t>
                    </m:r>
                  </m:e>
                </m:acc>
                <m:r>
                  <m:rPr>
                    <m:sty m:val="p"/>
                  </m:rPr>
                  <m:t>+</m:t>
                </m:r>
                <m:acc>
                  <m:accPr>
                    <m:chr m:val="⃗"/>
                  </m:accPr>
                  <m:e>
                    <m:r>
                      <m:t>A</m:t>
                    </m:r>
                    <m:r>
                      <m:t>C</m:t>
                    </m:r>
                  </m:e>
                </m:acc>
              </m:e>
            </m:d>
          </m:e>
          <m:sup>
            <m:r>
              <m:t>2</m:t>
            </m:r>
          </m:sup>
        </m:sSup>
        <m:r>
          <m:rPr>
            <m:sty m:val="p"/>
          </m:rPr>
          <m:t>=</m:t>
        </m:r>
        <m:r>
          <m:t>A</m:t>
        </m:r>
        <m:sSup>
          <m:e>
            <m:r>
              <m:t>B</m:t>
            </m:r>
          </m:e>
          <m:sup>
            <m:r>
              <m:t>2</m:t>
            </m:r>
          </m:sup>
        </m:sSup>
        <m:r>
          <m:rPr>
            <m:sty m:val="p"/>
          </m:rPr>
          <m:t>+</m:t>
        </m:r>
        <m:r>
          <m:t>A</m:t>
        </m:r>
        <m:sSup>
          <m:e>
            <m:r>
              <m:t>C</m:t>
            </m:r>
          </m:e>
          <m:sup>
            <m:r>
              <m:t>2</m:t>
            </m:r>
          </m:sup>
        </m:sSup>
        <m:r>
          <m:rPr>
            <m:sty m:val="p"/>
          </m:rPr>
          <m:t>+</m:t>
        </m:r>
        <m:r>
          <m:t>2</m:t>
        </m:r>
        <m:r>
          <m:t> </m:t>
        </m:r>
        <m:acc>
          <m:accPr>
            <m:chr m:val="⃗"/>
          </m:accPr>
          <m:e>
            <m:r>
              <m:t>A</m:t>
            </m:r>
            <m:r>
              <m:t>B</m:t>
            </m:r>
          </m:e>
        </m:acc>
        <m:r>
          <m:rPr>
            <m:sty m:val="p"/>
          </m:rPr>
          <m:t>⋅</m:t>
        </m:r>
        <m:acc>
          <m:accPr>
            <m:chr m:val="⃗"/>
          </m:accPr>
          <m:e>
            <m:r>
              <m:t>A</m:t>
            </m:r>
            <m:r>
              <m:t>C</m:t>
            </m:r>
          </m:e>
        </m:acc>
      </m:oMath>
      <w:r>
        <w:t xml:space="preserve">.</w:t>
      </w:r>
    </w:p>
    <w:p>
      <w:pPr>
        <w:pStyle w:val="BodyText"/>
      </w:pPr>
      <w:r>
        <w:t xml:space="preserve">D'autre part,</w:t>
      </w:r>
      <w:r>
        <w:t xml:space="preserve"> </w:t>
      </w:r>
      <m:oMath>
        <m:r>
          <m:t>B</m:t>
        </m:r>
        <m:sSup>
          <m:e>
            <m:r>
              <m:t>C</m:t>
            </m:r>
          </m:e>
          <m:sup>
            <m:r>
              <m:t>2</m:t>
            </m:r>
          </m:sup>
        </m:sSup>
        <m:r>
          <m:rPr>
            <m:sty m:val="p"/>
          </m:rPr>
          <m:t>=</m:t>
        </m:r>
        <m:sSup>
          <m:e>
            <m:d>
              <m:dPr>
                <m:begChr m:val="∥"/>
                <m:endChr m:val="∥"/>
                <m:sepChr m:val=""/>
                <m:grow/>
              </m:dPr>
              <m:e>
                <m:acc>
                  <m:accPr>
                    <m:chr m:val="⃗"/>
                  </m:accPr>
                  <m:e>
                    <m:r>
                      <m:t>A</m:t>
                    </m:r>
                    <m:r>
                      <m:t>C</m:t>
                    </m:r>
                  </m:e>
                </m:acc>
                <m:r>
                  <m:rPr>
                    <m:sty m:val="p"/>
                  </m:rPr>
                  <m:t>−</m:t>
                </m:r>
                <m:acc>
                  <m:accPr>
                    <m:chr m:val="⃗"/>
                  </m:accPr>
                  <m:e>
                    <m:r>
                      <m:t>A</m:t>
                    </m:r>
                    <m:r>
                      <m:t>B</m:t>
                    </m:r>
                  </m:e>
                </m:acc>
              </m:e>
            </m:d>
          </m:e>
          <m:sup>
            <m:r>
              <m:t>2</m:t>
            </m:r>
          </m:sup>
        </m:sSup>
        <m:r>
          <m:rPr>
            <m:sty m:val="p"/>
          </m:rPr>
          <m:t>=</m:t>
        </m:r>
        <m:r>
          <m:t>A</m:t>
        </m:r>
        <m:sSup>
          <m:e>
            <m:r>
              <m:t>B</m:t>
            </m:r>
          </m:e>
          <m:sup>
            <m:r>
              <m:t>2</m:t>
            </m:r>
          </m:sup>
        </m:sSup>
        <m:r>
          <m:rPr>
            <m:sty m:val="p"/>
          </m:rPr>
          <m:t>+</m:t>
        </m:r>
        <m:r>
          <m:t>A</m:t>
        </m:r>
        <m:sSup>
          <m:e>
            <m:r>
              <m:t>C</m:t>
            </m:r>
          </m:e>
          <m:sup>
            <m:r>
              <m:t>2</m:t>
            </m:r>
          </m:sup>
        </m:sSup>
        <m:r>
          <m:rPr>
            <m:sty m:val="p"/>
          </m:rPr>
          <m:t>−</m:t>
        </m:r>
        <m:r>
          <m:t>2</m:t>
        </m:r>
        <m:r>
          <m:t> </m:t>
        </m:r>
        <m:acc>
          <m:accPr>
            <m:chr m:val="⃗"/>
          </m:accPr>
          <m:e>
            <m:r>
              <m:t>A</m:t>
            </m:r>
            <m:r>
              <m:t>B</m:t>
            </m:r>
          </m:e>
        </m:acc>
        <m:r>
          <m:rPr>
            <m:sty m:val="p"/>
          </m:rPr>
          <m:t>⋅</m:t>
        </m:r>
        <m:acc>
          <m:accPr>
            <m:chr m:val="⃗"/>
          </m:accPr>
          <m:e>
            <m:r>
              <m:t>A</m:t>
            </m:r>
            <m:r>
              <m:t>C</m:t>
            </m:r>
          </m:e>
        </m:acc>
      </m:oMath>
      <w:r>
        <w:t xml:space="preserve">, donc</w:t>
      </w:r>
      <w:r>
        <w:t xml:space="preserve"> </w:t>
      </w:r>
      <m:oMath>
        <m:r>
          <m:t>2</m:t>
        </m:r>
        <m:r>
          <m:t> </m:t>
        </m:r>
        <m:acc>
          <m:accPr>
            <m:chr m:val="⃗"/>
          </m:accPr>
          <m:e>
            <m:r>
              <m:t>A</m:t>
            </m:r>
            <m:r>
              <m:t>B</m:t>
            </m:r>
          </m:e>
        </m:acc>
        <m:r>
          <m:rPr>
            <m:sty m:val="p"/>
          </m:rPr>
          <m:t>⋅</m:t>
        </m:r>
        <m:acc>
          <m:accPr>
            <m:chr m:val="⃗"/>
          </m:accPr>
          <m:e>
            <m:r>
              <m:t>A</m:t>
            </m:r>
            <m:r>
              <m:t>C</m:t>
            </m:r>
          </m:e>
        </m:acc>
        <m:r>
          <m:rPr>
            <m:sty m:val="p"/>
          </m:rPr>
          <m:t>=</m:t>
        </m:r>
        <m:r>
          <m:t>A</m:t>
        </m:r>
        <m:sSup>
          <m:e>
            <m:r>
              <m:t>B</m:t>
            </m:r>
          </m:e>
          <m:sup>
            <m:r>
              <m:t>2</m:t>
            </m:r>
          </m:sup>
        </m:sSup>
        <m:r>
          <m:rPr>
            <m:sty m:val="p"/>
          </m:rPr>
          <m:t>+</m:t>
        </m:r>
        <m:r>
          <m:t>A</m:t>
        </m:r>
        <m:sSup>
          <m:e>
            <m:r>
              <m:t>C</m:t>
            </m:r>
          </m:e>
          <m:sup>
            <m:r>
              <m:t>2</m:t>
            </m:r>
          </m:sup>
        </m:sSup>
        <m:r>
          <m:rPr>
            <m:sty m:val="p"/>
          </m:rPr>
          <m:t>−</m:t>
        </m:r>
        <m:r>
          <m:t>B</m:t>
        </m:r>
        <m:sSup>
          <m:e>
            <m:r>
              <m:t>C</m:t>
            </m:r>
          </m:e>
          <m:sup>
            <m:r>
              <m:t>2</m:t>
            </m:r>
          </m:sup>
        </m:sSup>
      </m:oMath>
      <w:r>
        <w:t xml:space="preserve">.</w:t>
      </w:r>
    </w:p>
    <w:p>
      <w:pPr>
        <w:pStyle w:val="BodyText"/>
      </w:pPr>
      <w:r>
        <w:t xml:space="preserve">On remplace :</w:t>
      </w:r>
      <w:r>
        <w:t xml:space="preserve"> </w:t>
      </w:r>
      <m:oMath>
        <m:r>
          <m:t>4</m:t>
        </m:r>
        <m:r>
          <m:t> </m:t>
        </m:r>
        <m:r>
          <m:t>A</m:t>
        </m:r>
        <m:sSup>
          <m:e>
            <m:r>
              <m:t>I</m:t>
            </m:r>
          </m:e>
          <m:sup>
            <m:r>
              <m:t>2</m:t>
            </m:r>
          </m:sup>
        </m:sSup>
        <m:r>
          <m:rPr>
            <m:sty m:val="p"/>
          </m:rPr>
          <m:t>=</m:t>
        </m:r>
        <m:r>
          <m:t>A</m:t>
        </m:r>
        <m:sSup>
          <m:e>
            <m:r>
              <m:t>B</m:t>
            </m:r>
          </m:e>
          <m:sup>
            <m:r>
              <m:t>2</m:t>
            </m:r>
          </m:sup>
        </m:sSup>
        <m:r>
          <m:rPr>
            <m:sty m:val="p"/>
          </m:rPr>
          <m:t>+</m:t>
        </m:r>
        <m:r>
          <m:t>A</m:t>
        </m:r>
        <m:sSup>
          <m:e>
            <m:r>
              <m:t>C</m:t>
            </m:r>
          </m:e>
          <m:sup>
            <m:r>
              <m:t>2</m:t>
            </m:r>
          </m:sup>
        </m:sSup>
        <m:r>
          <m:rPr>
            <m:sty m:val="p"/>
          </m:rPr>
          <m:t>+</m:t>
        </m:r>
        <m:r>
          <m:t>A</m:t>
        </m:r>
        <m:sSup>
          <m:e>
            <m:r>
              <m:t>B</m:t>
            </m:r>
          </m:e>
          <m:sup>
            <m:r>
              <m:t>2</m:t>
            </m:r>
          </m:sup>
        </m:sSup>
        <m:r>
          <m:rPr>
            <m:sty m:val="p"/>
          </m:rPr>
          <m:t>+</m:t>
        </m:r>
        <m:r>
          <m:t>A</m:t>
        </m:r>
        <m:sSup>
          <m:e>
            <m:r>
              <m:t>C</m:t>
            </m:r>
          </m:e>
          <m:sup>
            <m:r>
              <m:t>2</m:t>
            </m:r>
          </m:sup>
        </m:sSup>
        <m:r>
          <m:rPr>
            <m:sty m:val="p"/>
          </m:rPr>
          <m:t>−</m:t>
        </m:r>
        <m:r>
          <m:t>B</m:t>
        </m:r>
        <m:sSup>
          <m:e>
            <m:r>
              <m:t>C</m:t>
            </m:r>
          </m:e>
          <m:sup>
            <m:r>
              <m:t>2</m:t>
            </m:r>
          </m:sup>
        </m:sSup>
      </m:oMath>
      <w:r>
        <w:t xml:space="preserve">.</w:t>
      </w:r>
    </w:p>
    <w:p>
      <w:pPr>
        <w:pStyle w:val="BodyText"/>
      </w:pPr>
      <m:oMath>
        <m:r>
          <m:t>4</m:t>
        </m:r>
        <m:r>
          <m:t> </m:t>
        </m:r>
        <m:r>
          <m:t>A</m:t>
        </m:r>
        <m:sSup>
          <m:e>
            <m:r>
              <m:t>I</m:t>
            </m:r>
          </m:e>
          <m:sup>
            <m:r>
              <m:t>2</m:t>
            </m:r>
          </m:sup>
        </m:sSup>
        <m:r>
          <m:rPr>
            <m:sty m:val="p"/>
          </m:rPr>
          <m:t>=</m:t>
        </m:r>
        <m:r>
          <m:t>2</m:t>
        </m:r>
        <m:r>
          <m:t> </m:t>
        </m:r>
        <m:r>
          <m:t>A</m:t>
        </m:r>
        <m:sSup>
          <m:e>
            <m:r>
              <m:t>B</m:t>
            </m:r>
          </m:e>
          <m:sup>
            <m:r>
              <m:t>2</m:t>
            </m:r>
          </m:sup>
        </m:sSup>
        <m:r>
          <m:rPr>
            <m:sty m:val="p"/>
          </m:rPr>
          <m:t>+</m:t>
        </m:r>
        <m:r>
          <m:t>2</m:t>
        </m:r>
        <m:r>
          <m:t> </m:t>
        </m:r>
        <m:r>
          <m:t>A</m:t>
        </m:r>
        <m:sSup>
          <m:e>
            <m:r>
              <m:t>C</m:t>
            </m:r>
          </m:e>
          <m:sup>
            <m:r>
              <m:t>2</m:t>
            </m:r>
          </m:sup>
        </m:sSup>
        <m:r>
          <m:rPr>
            <m:sty m:val="p"/>
          </m:rPr>
          <m:t>−</m:t>
        </m:r>
        <m:r>
          <m:t>B</m:t>
        </m:r>
        <m:sSup>
          <m:e>
            <m:r>
              <m:t>C</m:t>
            </m:r>
          </m:e>
          <m:sup>
            <m:r>
              <m:t>2</m:t>
            </m:r>
          </m:sup>
        </m:sSup>
      </m:oMath>
      <w:r>
        <w:t xml:space="preserve">.</w:t>
      </w:r>
    </w:p>
    <w:p>
      <w:pPr>
        <w:pStyle w:val="BodyText"/>
      </w:pPr>
      <w:r>
        <w:t xml:space="preserve">Question 2</w:t>
      </w:r>
    </w:p>
    <w:p>
      <w:pPr>
        <w:pStyle w:val="BodyText"/>
      </w:pPr>
      <m:oMath>
        <m:r>
          <m:t>4</m:t>
        </m:r>
        <m:r>
          <m:t> </m:t>
        </m:r>
        <m:r>
          <m:t>A</m:t>
        </m:r>
        <m:sSup>
          <m:e>
            <m:r>
              <m:t>I</m:t>
            </m:r>
          </m:e>
          <m:sup>
            <m:r>
              <m:t>2</m:t>
            </m:r>
          </m:sup>
        </m:sSup>
        <m:r>
          <m:rPr>
            <m:sty m:val="p"/>
          </m:rPr>
          <m:t>=</m:t>
        </m:r>
        <m:r>
          <m:t>2</m:t>
        </m:r>
        <m:r>
          <m:rPr>
            <m:sty m:val="p"/>
          </m:rPr>
          <m:t>×</m:t>
        </m:r>
        <m:r>
          <m:t>36</m:t>
        </m:r>
        <m:r>
          <m:rPr>
            <m:sty m:val="p"/>
          </m:rPr>
          <m:t>+</m:t>
        </m:r>
        <m:r>
          <m:t>2</m:t>
        </m:r>
        <m:r>
          <m:rPr>
            <m:sty m:val="p"/>
          </m:rPr>
          <m:t>×</m:t>
        </m:r>
        <m:r>
          <m:t>64</m:t>
        </m:r>
        <m:r>
          <m:rPr>
            <m:sty m:val="p"/>
          </m:rPr>
          <m:t>−</m:t>
        </m:r>
        <m:r>
          <m:t>100</m:t>
        </m:r>
        <m:r>
          <m:rPr>
            <m:sty m:val="p"/>
          </m:rPr>
          <m:t>=</m:t>
        </m:r>
        <m:r>
          <m:t>100</m:t>
        </m:r>
      </m:oMath>
      <w:r>
        <w:t xml:space="preserve">, donc</w:t>
      </w:r>
      <w:r>
        <w:t xml:space="preserve"> </w:t>
      </w:r>
      <m:oMath>
        <m:r>
          <m:t>A</m:t>
        </m:r>
        <m:sSup>
          <m:e>
            <m:r>
              <m:t>I</m:t>
            </m:r>
          </m:e>
          <m:sup>
            <m:r>
              <m:t>2</m:t>
            </m:r>
          </m:sup>
        </m:sSup>
        <m:r>
          <m:rPr>
            <m:sty m:val="p"/>
          </m:rPr>
          <m:t>=</m:t>
        </m:r>
        <m:r>
          <m:t>25</m:t>
        </m:r>
      </m:oMath>
      <w:r>
        <w:t xml:space="preserve">.</w:t>
      </w:r>
    </w:p>
    <w:p>
      <w:pPr>
        <w:pStyle w:val="BodyText"/>
      </w:pPr>
      <m:oMath>
        <m:r>
          <m:t>A</m:t>
        </m:r>
        <m:r>
          <m:t>I</m:t>
        </m:r>
        <m:r>
          <m:rPr>
            <m:sty m:val="p"/>
          </m:rPr>
          <m:t>=</m:t>
        </m:r>
        <m:r>
          <m:t>5</m:t>
        </m:r>
      </m:oMath>
      <w:r>
        <w:t xml:space="preserve"> </w:t>
      </w:r>
      <w:r>
        <w:t xml:space="preserve">(c'est la moitié de l'hypoténuse : le triangle est rectangle en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car</w:t>
      </w:r>
      <w:r>
        <w:t xml:space="preserve"> </w:t>
      </w:r>
      <m:oMath>
        <m:r>
          <m:t>36</m:t>
        </m:r>
        <m:r>
          <m:rPr>
            <m:sty m:val="p"/>
          </m:rPr>
          <m:t>+</m:t>
        </m:r>
        <m:r>
          <m:t>64</m:t>
        </m:r>
        <m:r>
          <m:rPr>
            <m:sty m:val="p"/>
          </m:rPr>
          <m:t>=</m:t>
        </m:r>
        <m:r>
          <m:t>100</m:t>
        </m:r>
      </m:oMath>
      <w:r>
        <w:t xml:space="preserve">).</w:t>
      </w:r>
    </w:p>
    <w:p>
      <w:pPr>
        <w:pStyle w:val="BodyText"/>
      </w:pPr>
      <w:r>
        <w:t xml:space="preserve">Question 3</w:t>
      </w:r>
    </w:p>
    <w:p>
      <w:pPr>
        <w:pStyle w:val="BodyText"/>
      </w:pPr>
      <m:oMath>
        <m:r>
          <m:t>4</m:t>
        </m:r>
        <m:r>
          <m:t> </m:t>
        </m:r>
        <m:r>
          <m:t>A</m:t>
        </m:r>
        <m:sSup>
          <m:e>
            <m:r>
              <m:t>I</m:t>
            </m:r>
          </m:e>
          <m:sup>
            <m:r>
              <m:t>2</m:t>
            </m:r>
          </m:sup>
        </m:sSup>
        <m:r>
          <m:rPr>
            <m:sty m:val="p"/>
          </m:rPr>
          <m:t>=</m:t>
        </m:r>
        <m:r>
          <m:t>2</m:t>
        </m:r>
        <m:r>
          <m:rPr>
            <m:sty m:val="p"/>
          </m:rPr>
          <m:t>×</m:t>
        </m:r>
        <m:r>
          <m:t>49</m:t>
        </m:r>
        <m:r>
          <m:rPr>
            <m:sty m:val="p"/>
          </m:rPr>
          <m:t>+</m:t>
        </m:r>
        <m:r>
          <m:t>2</m:t>
        </m:r>
        <m:r>
          <m:rPr>
            <m:sty m:val="p"/>
          </m:rPr>
          <m:t>×</m:t>
        </m:r>
        <m:r>
          <m:t>81</m:t>
        </m:r>
        <m:r>
          <m:rPr>
            <m:sty m:val="p"/>
          </m:rPr>
          <m:t>−</m:t>
        </m:r>
        <m:r>
          <m:t>64</m:t>
        </m:r>
        <m:r>
          <m:rPr>
            <m:sty m:val="p"/>
          </m:rPr>
          <m:t>=</m:t>
        </m:r>
        <m:r>
          <m:t>98</m:t>
        </m:r>
        <m:r>
          <m:rPr>
            <m:sty m:val="p"/>
          </m:rPr>
          <m:t>+</m:t>
        </m:r>
        <m:r>
          <m:t>162</m:t>
        </m:r>
        <m:r>
          <m:rPr>
            <m:sty m:val="p"/>
          </m:rPr>
          <m:t>−</m:t>
        </m:r>
        <m:r>
          <m:t>64</m:t>
        </m:r>
        <m:r>
          <m:rPr>
            <m:sty m:val="p"/>
          </m:rPr>
          <m:t>=</m:t>
        </m:r>
        <m:r>
          <m:t>196</m:t>
        </m:r>
      </m:oMath>
      <w:r>
        <w:t xml:space="preserve">, donc</w:t>
      </w:r>
      <w:r>
        <w:t xml:space="preserve"> </w:t>
      </w:r>
      <m:oMath>
        <m:r>
          <m:t>A</m:t>
        </m:r>
        <m:sSup>
          <m:e>
            <m:r>
              <m:t>I</m:t>
            </m:r>
          </m:e>
          <m:sup>
            <m:r>
              <m:t>2</m:t>
            </m:r>
          </m:sup>
        </m:sSup>
        <m:r>
          <m:rPr>
            <m:sty m:val="p"/>
          </m:rPr>
          <m:t>=</m:t>
        </m:r>
        <m:r>
          <m:t>49</m:t>
        </m:r>
      </m:oMath>
      <w:r>
        <w:t xml:space="preserve">.</w:t>
      </w:r>
    </w:p>
    <w:p>
      <w:pPr>
        <w:pStyle w:val="BodyText"/>
      </w:pPr>
      <m:oMath>
        <m:r>
          <m:t>A</m:t>
        </m:r>
        <m:r>
          <m:t>I</m:t>
        </m:r>
        <m:r>
          <m:rPr>
            <m:sty m:val="p"/>
          </m:rPr>
          <m:t>=</m:t>
        </m:r>
        <m:r>
          <m:t>7</m:t>
        </m:r>
      </m:oMath>
      <w:r>
        <w:t xml:space="preserve">.</w:t>
      </w:r>
    </w:p>
    <w:p>
      <w:pPr>
        <w:pStyle w:val="BodyText"/>
      </w:pPr>
      <w:r>
        <w:t xml:space="preserve">Question 4</w:t>
      </w:r>
    </w:p>
    <w:p>
      <w:pPr>
        <w:pStyle w:val="BodyText"/>
      </w:pPr>
      <w:r>
        <w:t xml:space="preserve">On introduit</w:t>
      </w:r>
      <w:r>
        <w:t xml:space="preserve"> </w:t>
      </w:r>
      <m:oMath>
        <m:r>
          <m:t>I</m:t>
        </m:r>
      </m:oMath>
      <w:r>
        <w:t xml:space="preserve"> </w:t>
      </w:r>
      <w:r>
        <w:t xml:space="preserve">:</w:t>
      </w:r>
      <w:r>
        <w:t xml:space="preserve"> </w:t>
      </w:r>
      <m:oMath>
        <m:acc>
          <m:accPr>
            <m:chr m:val="⃗"/>
          </m:accPr>
          <m:e>
            <m:r>
              <m:t>M</m:t>
            </m:r>
            <m:r>
              <m:t>A</m:t>
            </m:r>
          </m:e>
        </m:acc>
        <m:r>
          <m:rPr>
            <m:sty m:val="p"/>
          </m:rPr>
          <m:t>=</m:t>
        </m:r>
        <m:acc>
          <m:accPr>
            <m:chr m:val="⃗"/>
          </m:accPr>
          <m:e>
            <m:r>
              <m:t>M</m:t>
            </m:r>
            <m:r>
              <m:t>I</m:t>
            </m:r>
          </m:e>
        </m:acc>
        <m:r>
          <m:rPr>
            <m:sty m:val="p"/>
          </m:rPr>
          <m:t>+</m:t>
        </m:r>
        <m:acc>
          <m:accPr>
            <m:chr m:val="⃗"/>
          </m:accPr>
          <m:e>
            <m:r>
              <m:t>I</m:t>
            </m:r>
            <m:r>
              <m:t>A</m:t>
            </m:r>
          </m:e>
        </m:acc>
      </m:oMath>
      <w:r>
        <w:t xml:space="preserve"> </w:t>
      </w:r>
      <w:r>
        <w:t xml:space="preserve">et</w:t>
      </w:r>
      <w:r>
        <w:t xml:space="preserve"> </w:t>
      </w:r>
      <m:oMath>
        <m:acc>
          <m:accPr>
            <m:chr m:val="⃗"/>
          </m:accPr>
          <m:e>
            <m:r>
              <m:t>M</m:t>
            </m:r>
            <m:r>
              <m:t>B</m:t>
            </m:r>
          </m:e>
        </m:acc>
        <m:r>
          <m:rPr>
            <m:sty m:val="p"/>
          </m:rPr>
          <m:t>=</m:t>
        </m:r>
        <m:acc>
          <m:accPr>
            <m:chr m:val="⃗"/>
          </m:accPr>
          <m:e>
            <m:r>
              <m:t>M</m:t>
            </m:r>
            <m:r>
              <m:t>I</m:t>
            </m:r>
          </m:e>
        </m:acc>
        <m:r>
          <m:rPr>
            <m:sty m:val="p"/>
          </m:rPr>
          <m:t>+</m:t>
        </m:r>
        <m:acc>
          <m:accPr>
            <m:chr m:val="⃗"/>
          </m:accPr>
          <m:e>
            <m:r>
              <m:t>I</m:t>
            </m:r>
            <m:r>
              <m:t>B</m:t>
            </m:r>
          </m:e>
        </m:acc>
        <m:r>
          <m:rPr>
            <m:sty m:val="p"/>
          </m:rPr>
          <m:t>=</m:t>
        </m:r>
        <m:acc>
          <m:accPr>
            <m:chr m:val="⃗"/>
          </m:accPr>
          <m:e>
            <m:r>
              <m:t>M</m:t>
            </m:r>
            <m:r>
              <m:t>I</m:t>
            </m:r>
          </m:e>
        </m:acc>
        <m:r>
          <m:rPr>
            <m:sty m:val="p"/>
          </m:rPr>
          <m:t>−</m:t>
        </m:r>
        <m:acc>
          <m:accPr>
            <m:chr m:val="⃗"/>
          </m:accPr>
          <m:e>
            <m:r>
              <m:t>I</m:t>
            </m:r>
            <m:r>
              <m:t>A</m:t>
            </m:r>
          </m:e>
        </m:acc>
      </m:oMath>
      <w:r>
        <w:t xml:space="preserve">.</w:t>
      </w:r>
    </w:p>
    <w:p>
      <w:pPr>
        <w:pStyle w:val="BodyText"/>
      </w:pPr>
      <m:oMath>
        <m:r>
          <m:t>M</m:t>
        </m:r>
        <m:sSup>
          <m:e>
            <m:r>
              <m:t>A</m:t>
            </m:r>
          </m:e>
          <m:sup>
            <m:r>
              <m:t>2</m:t>
            </m:r>
          </m:sup>
        </m:sSup>
        <m:r>
          <m:rPr>
            <m:sty m:val="p"/>
          </m:rPr>
          <m:t>+</m:t>
        </m:r>
        <m:r>
          <m:t>M</m:t>
        </m:r>
        <m:sSup>
          <m:e>
            <m:r>
              <m:t>B</m:t>
            </m:r>
          </m:e>
          <m:sup>
            <m:r>
              <m:t>2</m:t>
            </m:r>
          </m:sup>
        </m:sSup>
        <m:r>
          <m:rPr>
            <m:sty m:val="p"/>
          </m:rPr>
          <m:t>=</m:t>
        </m:r>
        <m:d>
          <m:dPr>
            <m:begChr m:val="("/>
            <m:endChr m:val=")"/>
            <m:sepChr m:val=""/>
            <m:grow/>
          </m:dPr>
          <m:e>
            <m:r>
              <m:t>M</m:t>
            </m:r>
            <m:sSup>
              <m:e>
                <m:r>
                  <m:t>I</m:t>
                </m:r>
              </m:e>
              <m:sup>
                <m:r>
                  <m:t>2</m:t>
                </m:r>
              </m:sup>
            </m:sSup>
            <m:r>
              <m:rPr>
                <m:sty m:val="p"/>
              </m:rPr>
              <m:t>+</m:t>
            </m:r>
            <m:r>
              <m:t>2</m:t>
            </m:r>
            <m:r>
              <m:t> </m:t>
            </m:r>
            <m:acc>
              <m:accPr>
                <m:chr m:val="⃗"/>
              </m:accPr>
              <m:e>
                <m:r>
                  <m:t>M</m:t>
                </m:r>
                <m:r>
                  <m:t>I</m:t>
                </m:r>
              </m:e>
            </m:acc>
            <m:r>
              <m:rPr>
                <m:sty m:val="p"/>
              </m:rPr>
              <m:t>⋅</m:t>
            </m:r>
            <m:acc>
              <m:accPr>
                <m:chr m:val="⃗"/>
              </m:accPr>
              <m:e>
                <m:r>
                  <m:t>I</m:t>
                </m:r>
                <m:r>
                  <m:t>A</m:t>
                </m:r>
              </m:e>
            </m:acc>
            <m:r>
              <m:rPr>
                <m:sty m:val="p"/>
              </m:rPr>
              <m:t>+</m:t>
            </m:r>
            <m:r>
              <m:t>I</m:t>
            </m:r>
            <m:sSup>
              <m:e>
                <m:r>
                  <m:t>A</m:t>
                </m:r>
              </m:e>
              <m:sup>
                <m:r>
                  <m:t>2</m:t>
                </m:r>
              </m:sup>
            </m:sSup>
          </m:e>
        </m:d>
        <m:r>
          <m:rPr>
            <m:sty m:val="p"/>
          </m:rPr>
          <m:t>+</m:t>
        </m:r>
        <m:d>
          <m:dPr>
            <m:begChr m:val="("/>
            <m:endChr m:val=")"/>
            <m:sepChr m:val=""/>
            <m:grow/>
          </m:dPr>
          <m:e>
            <m:r>
              <m:t>M</m:t>
            </m:r>
            <m:sSup>
              <m:e>
                <m:r>
                  <m:t>I</m:t>
                </m:r>
              </m:e>
              <m:sup>
                <m:r>
                  <m:t>2</m:t>
                </m:r>
              </m:sup>
            </m:sSup>
            <m:r>
              <m:rPr>
                <m:sty m:val="p"/>
              </m:rPr>
              <m:t>−</m:t>
            </m:r>
            <m:r>
              <m:t>2</m:t>
            </m:r>
            <m:r>
              <m:t> </m:t>
            </m:r>
            <m:acc>
              <m:accPr>
                <m:chr m:val="⃗"/>
              </m:accPr>
              <m:e>
                <m:r>
                  <m:t>M</m:t>
                </m:r>
                <m:r>
                  <m:t>I</m:t>
                </m:r>
              </m:e>
            </m:acc>
            <m:r>
              <m:rPr>
                <m:sty m:val="p"/>
              </m:rPr>
              <m:t>⋅</m:t>
            </m:r>
            <m:acc>
              <m:accPr>
                <m:chr m:val="⃗"/>
              </m:accPr>
              <m:e>
                <m:r>
                  <m:t>I</m:t>
                </m:r>
                <m:r>
                  <m:t>A</m:t>
                </m:r>
              </m:e>
            </m:acc>
            <m:r>
              <m:rPr>
                <m:sty m:val="p"/>
              </m:rPr>
              <m:t>+</m:t>
            </m:r>
            <m:r>
              <m:t>I</m:t>
            </m:r>
            <m:sSup>
              <m:e>
                <m:r>
                  <m:t>A</m:t>
                </m:r>
              </m:e>
              <m:sup>
                <m:r>
                  <m:t>2</m:t>
                </m:r>
              </m:sup>
            </m:sSup>
          </m:e>
        </m:d>
        <m:r>
          <m:rPr>
            <m:sty m:val="p"/>
          </m:rPr>
          <m:t>=</m:t>
        </m:r>
        <m:r>
          <m:t>2</m:t>
        </m:r>
        <m:r>
          <m:t> </m:t>
        </m:r>
        <m:r>
          <m:t>M</m:t>
        </m:r>
        <m:sSup>
          <m:e>
            <m:r>
              <m:t>I</m:t>
            </m:r>
          </m:e>
          <m:sup>
            <m:r>
              <m:t>2</m:t>
            </m:r>
          </m:sup>
        </m:sSup>
        <m:r>
          <m:rPr>
            <m:sty m:val="p"/>
          </m:rPr>
          <m:t>+</m:t>
        </m:r>
        <m:r>
          <m:t>2</m:t>
        </m:r>
        <m:r>
          <m:t> </m:t>
        </m:r>
        <m:r>
          <m:t>I</m:t>
        </m:r>
        <m:sSup>
          <m:e>
            <m:r>
              <m:t>A</m:t>
            </m:r>
          </m:e>
          <m:sup>
            <m:r>
              <m:t>2</m:t>
            </m:r>
          </m:sup>
        </m:sSup>
      </m:oMath>
      <w:r>
        <w:t xml:space="preserve">.</w:t>
      </w:r>
    </w:p>
    <w:p>
      <w:pPr>
        <w:pStyle w:val="BodyText"/>
      </w:pPr>
      <w:r>
        <w:t xml:space="preserve">Comme</w:t>
      </w:r>
      <w:r>
        <w:t xml:space="preserve"> </w:t>
      </w:r>
      <m:oMath>
        <m:r>
          <m:t>I</m:t>
        </m:r>
        <m:r>
          <m:t>A</m:t>
        </m:r>
        <m:r>
          <m:rPr>
            <m:sty m:val="p"/>
          </m:rPr>
          <m:t>=</m:t>
        </m:r>
        <m:f>
          <m:fPr>
            <m:type m:val="bar"/>
          </m:fPr>
          <m:num>
            <m:r>
              <m:t>A</m:t>
            </m:r>
            <m:r>
              <m:t>B</m:t>
            </m:r>
          </m:num>
          <m:den>
            <m:r>
              <m:t>2</m:t>
            </m:r>
          </m:den>
        </m:f>
        <m:r>
          <m:rPr>
            <m:sty m:val="p"/>
          </m:rPr>
          <m:t>=</m:t>
        </m:r>
        <m:r>
          <m:t>5</m:t>
        </m:r>
      </m:oMath>
      <w:r>
        <w:t xml:space="preserve"> </w:t>
      </w:r>
      <w:r>
        <w:t xml:space="preserve">:</w:t>
      </w:r>
      <w:r>
        <w:t xml:space="preserve"> </w:t>
      </w:r>
      <m:oMath>
        <m:r>
          <m:t>M</m:t>
        </m:r>
        <m:sSup>
          <m:e>
            <m:r>
              <m:t>A</m:t>
            </m:r>
          </m:e>
          <m:sup>
            <m:r>
              <m:t>2</m:t>
            </m:r>
          </m:sup>
        </m:sSup>
        <m:r>
          <m:rPr>
            <m:sty m:val="p"/>
          </m:rPr>
          <m:t>+</m:t>
        </m:r>
        <m:r>
          <m:t>M</m:t>
        </m:r>
        <m:sSup>
          <m:e>
            <m:r>
              <m:t>B</m:t>
            </m:r>
          </m:e>
          <m:sup>
            <m:r>
              <m:t>2</m:t>
            </m:r>
          </m:sup>
        </m:sSup>
        <m:r>
          <m:rPr>
            <m:sty m:val="p"/>
          </m:rPr>
          <m:t>=</m:t>
        </m:r>
        <m:r>
          <m:t>2</m:t>
        </m:r>
        <m:r>
          <m:t> </m:t>
        </m:r>
        <m:r>
          <m:t>M</m:t>
        </m:r>
        <m:sSup>
          <m:e>
            <m:r>
              <m:t>I</m:t>
            </m:r>
          </m:e>
          <m:sup>
            <m:r>
              <m:t>2</m:t>
            </m:r>
          </m:sup>
        </m:sSup>
        <m:r>
          <m:rPr>
            <m:sty m:val="p"/>
          </m:rPr>
          <m:t>+</m:t>
        </m:r>
        <m:r>
          <m:t>50</m:t>
        </m:r>
      </m:oMath>
      <w:r>
        <w:t xml:space="preserve">.</w:t>
      </w:r>
    </w:p>
    <w:p>
      <w:pPr>
        <w:pStyle w:val="BodyText"/>
      </w:pPr>
      <m:oMath>
        <m:r>
          <m:t>M</m:t>
        </m:r>
        <m:sSup>
          <m:e>
            <m:r>
              <m:t>A</m:t>
            </m:r>
          </m:e>
          <m:sup>
            <m:r>
              <m:t>2</m:t>
            </m:r>
          </m:sup>
        </m:sSup>
        <m:r>
          <m:rPr>
            <m:sty m:val="p"/>
          </m:rPr>
          <m:t>+</m:t>
        </m:r>
        <m:r>
          <m:t>M</m:t>
        </m:r>
        <m:sSup>
          <m:e>
            <m:r>
              <m:t>B</m:t>
            </m:r>
          </m:e>
          <m:sup>
            <m:r>
              <m:t>2</m:t>
            </m:r>
          </m:sup>
        </m:sSup>
        <m:r>
          <m:rPr>
            <m:sty m:val="p"/>
          </m:rPr>
          <m:t>=</m:t>
        </m:r>
        <m:r>
          <m:t>70</m:t>
        </m:r>
        <m:r>
          <m:rPr>
            <m:sty m:val="p"/>
          </m:rPr>
          <m:t>⇔</m:t>
        </m:r>
        <m:r>
          <m:t>2</m:t>
        </m:r>
        <m:r>
          <m:t> </m:t>
        </m:r>
        <m:r>
          <m:t>M</m:t>
        </m:r>
        <m:sSup>
          <m:e>
            <m:r>
              <m:t>I</m:t>
            </m:r>
          </m:e>
          <m:sup>
            <m:r>
              <m:t>2</m:t>
            </m:r>
          </m:sup>
        </m:sSup>
        <m:r>
          <m:rPr>
            <m:sty m:val="p"/>
          </m:rPr>
          <m:t>=</m:t>
        </m:r>
        <m:r>
          <m:t>20</m:t>
        </m:r>
        <m:r>
          <m:rPr>
            <m:sty m:val="p"/>
          </m:rPr>
          <m:t>⇔</m:t>
        </m:r>
        <m:r>
          <m:t>M</m:t>
        </m:r>
        <m:sSup>
          <m:e>
            <m:r>
              <m:t>I</m:t>
            </m:r>
          </m:e>
          <m:sup>
            <m:r>
              <m:t>2</m:t>
            </m:r>
          </m:sup>
        </m:sSup>
        <m:r>
          <m:rPr>
            <m:sty m:val="p"/>
          </m:rPr>
          <m:t>=</m:t>
        </m:r>
        <m:r>
          <m:t>10</m:t>
        </m:r>
        <m:r>
          <m:rPr>
            <m:sty m:val="p"/>
          </m:rPr>
          <m:t>⇔</m:t>
        </m:r>
        <m:r>
          <m:t>M</m:t>
        </m:r>
        <m:r>
          <m:t>I</m:t>
        </m:r>
        <m:r>
          <m:rPr>
            <m:sty m:val="p"/>
          </m:rPr>
          <m:t>=</m:t>
        </m:r>
        <m:rad>
          <m:radPr>
            <m:degHide m:val="on"/>
          </m:radPr>
          <m:deg/>
          <m:e>
            <m:r>
              <m:t>10</m:t>
            </m:r>
          </m:e>
        </m:rad>
      </m:oMath>
      <w:r>
        <w:t xml:space="preserve">.</w:t>
      </w:r>
    </w:p>
    <w:p>
      <w:pPr>
        <w:pStyle w:val="BodyText"/>
      </w:pPr>
      <w:r>
        <w:t xml:space="preserve">C'est le cercle de centre</w:t>
      </w:r>
      <w:r>
        <w:t xml:space="preserve"> </w:t>
      </w:r>
      <m:oMath>
        <m:r>
          <m:t>I</m:t>
        </m:r>
      </m:oMath>
      <w:r>
        <w:t xml:space="preserve"> </w:t>
      </w:r>
      <w:r>
        <w:t xml:space="preserve">et de rayon</w:t>
      </w:r>
      <w:r>
        <w:t xml:space="preserve"> </w:t>
      </w:r>
      <m:oMath>
        <m:rad>
          <m:radPr>
            <m:degHide m:val="on"/>
          </m:radPr>
          <m:deg/>
          <m:e>
            <m:r>
              <m:t>10</m:t>
            </m:r>
          </m:e>
        </m:rad>
      </m:oMath>
      <w:r>
        <w:t xml:space="preserve">.</w:t>
      </w:r>
    </w:p>
    <w:bookmarkEnd w:id="35"/>
    <w:bookmarkStart w:id="36" w:name="correction-de-lexercice-4"/>
    <w:p>
      <w:pPr>
        <w:pStyle w:val="Heading3"/>
      </w:pPr>
      <w:r>
        <w:t xml:space="preserve">Correction de l'exercice 4</w:t>
      </w:r>
    </w:p>
    <w:p>
      <w:pPr>
        <w:pStyle w:val="FirstParagraph"/>
      </w:pPr>
      <w:r>
        <w:t xml:space="preserve">Question 1</w:t>
      </w:r>
    </w:p>
    <w:p>
      <w:pPr>
        <w:pStyle w:val="BodyText"/>
      </w:pPr>
      <m:oMath>
        <m:acc>
          <m:accPr>
            <m:chr m:val="⃗"/>
          </m:accPr>
          <m:e>
            <m:r>
              <m:t>A</m:t>
            </m:r>
            <m:r>
              <m:t>B</m:t>
            </m:r>
          </m:e>
        </m:acc>
        <m:r>
          <m:rPr>
            <m:sty m:val="p"/>
          </m:rPr>
          <m:t>⋅</m:t>
        </m:r>
        <m:acc>
          <m:accPr>
            <m:chr m:val="⃗"/>
          </m:accPr>
          <m:e>
            <m:r>
              <m:t>A</m:t>
            </m:r>
            <m:r>
              <m:t>C</m:t>
            </m:r>
          </m:e>
        </m:acc>
        <m:r>
          <m:rPr>
            <m:sty m:val="p"/>
          </m:rPr>
          <m:t>=</m:t>
        </m:r>
        <m:r>
          <m:t>5</m:t>
        </m:r>
        <m:r>
          <m:rPr>
            <m:sty m:val="p"/>
          </m:rPr>
          <m:t>×</m:t>
        </m:r>
        <m:r>
          <m:t>7</m:t>
        </m:r>
        <m:r>
          <m:rPr>
            <m:sty m:val="p"/>
          </m:rPr>
          <m:t>×</m:t>
        </m:r>
        <m:r>
          <m:rPr>
            <m:sty m:val="p"/>
          </m:rPr>
          <m:t>cos</m:t>
        </m:r>
        <m:r>
          <m:t>60</m:t>
        </m:r>
        <m:r>
          <m:rPr>
            <m:sty m:val="p"/>
          </m:rPr>
          <m:t>°</m:t>
        </m:r>
        <m:r>
          <m:rPr>
            <m:sty m:val="p"/>
          </m:rPr>
          <m:t>=</m:t>
        </m:r>
        <m:f>
          <m:fPr>
            <m:type m:val="bar"/>
          </m:fPr>
          <m:num>
            <m:r>
              <m:t>35</m:t>
            </m:r>
          </m:num>
          <m:den>
            <m:r>
              <m:t>2</m:t>
            </m:r>
          </m:den>
        </m:f>
      </m:oMath>
      <w:r>
        <w:t xml:space="preserve">, positif :</w:t>
      </w:r>
      <w:r>
        <w:t xml:space="preserve"> </w:t>
      </w:r>
      <m:oMath>
        <m:r>
          <m:t>H</m:t>
        </m:r>
      </m:oMath>
      <w:r>
        <w:t xml:space="preserve"> </w:t>
      </w:r>
      <w:r>
        <w:t xml:space="preserve">est du même côté de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que</w:t>
      </w:r>
      <w:r>
        <w:t xml:space="preserve"> </w:t>
      </w:r>
      <m:oMath>
        <m:r>
          <m:t>B</m:t>
        </m:r>
      </m:oMath>
      <w:r>
        <w:t xml:space="preserve">.</w:t>
      </w:r>
    </w:p>
    <w:p>
      <w:pPr>
        <w:pStyle w:val="BodyText"/>
      </w:pPr>
      <m:oMath>
        <m:acc>
          <m:accPr>
            <m:chr m:val="⃗"/>
          </m:accPr>
          <m:e>
            <m:r>
              <m:t>A</m:t>
            </m:r>
            <m:r>
              <m:t>B</m:t>
            </m:r>
          </m:e>
        </m:acc>
        <m:r>
          <m:rPr>
            <m:sty m:val="p"/>
          </m:rPr>
          <m:t>⋅</m:t>
        </m:r>
        <m:acc>
          <m:accPr>
            <m:chr m:val="⃗"/>
          </m:accPr>
          <m:e>
            <m:r>
              <m:t>A</m:t>
            </m:r>
            <m:r>
              <m:t>C</m:t>
            </m:r>
          </m:e>
        </m:acc>
        <m:r>
          <m:rPr>
            <m:sty m:val="p"/>
          </m:rPr>
          <m:t>=</m:t>
        </m:r>
        <m:r>
          <m:t>A</m:t>
        </m:r>
        <m:r>
          <m:t>B</m:t>
        </m:r>
        <m:r>
          <m:rPr>
            <m:sty m:val="p"/>
          </m:rPr>
          <m:t>×</m:t>
        </m:r>
        <m:r>
          <m:t>A</m:t>
        </m:r>
        <m:r>
          <m:t>H</m:t>
        </m:r>
      </m:oMath>
      <w:r>
        <w:t xml:space="preserve"> </w:t>
      </w:r>
      <w:r>
        <w:t xml:space="preserve">donc</w:t>
      </w:r>
      <w:r>
        <w:t xml:space="preserve"> </w:t>
      </w:r>
      <m:oMath>
        <m:r>
          <m:t>A</m:t>
        </m:r>
        <m:r>
          <m:t>H</m:t>
        </m:r>
        <m:r>
          <m:rPr>
            <m:sty m:val="p"/>
          </m:rPr>
          <m:t>=</m:t>
        </m:r>
        <m:f>
          <m:fPr>
            <m:type m:val="bar"/>
          </m:fPr>
          <m:num>
            <m:r>
              <m:t>35</m:t>
            </m:r>
            <m:r>
              <m:rPr>
                <m:sty m:val="p"/>
              </m:rPr>
              <m:t>/</m:t>
            </m:r>
            <m:r>
              <m:t>2</m:t>
            </m:r>
          </m:num>
          <m:den>
            <m:r>
              <m:t>5</m:t>
            </m:r>
          </m:den>
        </m:f>
        <m:r>
          <m:rPr>
            <m:sty m:val="p"/>
          </m:rPr>
          <m:t>=</m:t>
        </m:r>
        <m:f>
          <m:fPr>
            <m:type m:val="bar"/>
          </m:fPr>
          <m:num>
            <m:r>
              <m:t>7</m:t>
            </m:r>
          </m:num>
          <m:den>
            <m:r>
              <m:t>2</m:t>
            </m:r>
          </m:den>
        </m:f>
        <m:r>
          <m:rPr>
            <m:sty m:val="p"/>
          </m:rPr>
          <m:t>=</m:t>
        </m:r>
        <m:r>
          <m:t>3</m:t>
        </m:r>
        <m:r>
          <m:rPr>
            <m:sty m:val="p"/>
          </m:rPr>
          <m:t>,</m:t>
        </m:r>
        <m:r>
          <m:t>5</m:t>
        </m:r>
      </m:oMath>
      <w:r>
        <w:t xml:space="preserve">.</w:t>
      </w:r>
    </w:p>
    <w:p>
      <w:pPr>
        <w:pStyle w:val="BodyText"/>
      </w:pPr>
      <m:oMath>
        <m:acc>
          <m:accPr>
            <m:chr m:val="⃗"/>
          </m:accPr>
          <m:e>
            <m:r>
              <m:t>A</m:t>
            </m:r>
            <m:r>
              <m:t>B</m:t>
            </m:r>
          </m:e>
        </m:acc>
        <m:r>
          <m:rPr>
            <m:sty m:val="p"/>
          </m:rPr>
          <m:t>⋅</m:t>
        </m:r>
        <m:acc>
          <m:accPr>
            <m:chr m:val="⃗"/>
          </m:accPr>
          <m:e>
            <m:r>
              <m:t>A</m:t>
            </m:r>
            <m:r>
              <m:t>C</m:t>
            </m:r>
          </m:e>
        </m:acc>
        <m:r>
          <m:rPr>
            <m:sty m:val="p"/>
          </m:rPr>
          <m:t>=</m:t>
        </m:r>
        <m:f>
          <m:fPr>
            <m:type m:val="bar"/>
          </m:fPr>
          <m:num>
            <m:r>
              <m:t>35</m:t>
            </m:r>
          </m:num>
          <m:den>
            <m:r>
              <m:t>2</m:t>
            </m:r>
          </m:den>
        </m:f>
      </m:oMath>
      <w:r>
        <w:t xml:space="preserve"> </w:t>
      </w:r>
      <w:r>
        <w:t xml:space="preserve">et</w:t>
      </w:r>
      <w:r>
        <w:t xml:space="preserve"> </w:t>
      </w:r>
      <m:oMath>
        <m:r>
          <m:t>A</m:t>
        </m:r>
        <m:r>
          <m:t>H</m:t>
        </m:r>
        <m:r>
          <m:rPr>
            <m:sty m:val="p"/>
          </m:rPr>
          <m:t>=</m:t>
        </m:r>
        <m:f>
          <m:fPr>
            <m:type m:val="bar"/>
          </m:fPr>
          <m:num>
            <m:r>
              <m:t>7</m:t>
            </m:r>
          </m:num>
          <m:den>
            <m:r>
              <m:t>2</m:t>
            </m:r>
          </m:den>
        </m:f>
      </m:oMath>
      <w:r>
        <w:t xml:space="preserve">. Comme</w:t>
      </w:r>
      <w:r>
        <w:t xml:space="preserve"> </w:t>
      </w:r>
      <m:oMath>
        <m:r>
          <m:t>0</m:t>
        </m:r>
        <m:r>
          <m:rPr>
            <m:sty m:val="p"/>
          </m:rPr>
          <m:t>&lt;</m:t>
        </m:r>
        <m:r>
          <m:t>A</m:t>
        </m:r>
        <m:r>
          <m:t>H</m:t>
        </m:r>
        <m:r>
          <m:rPr>
            <m:sty m:val="p"/>
          </m:rPr>
          <m:t>&lt;</m:t>
        </m:r>
        <m:r>
          <m:t>A</m:t>
        </m:r>
        <m:r>
          <m:t>B</m:t>
        </m:r>
        <m:r>
          <m:rPr>
            <m:sty m:val="p"/>
          </m:rPr>
          <m:t>=</m:t>
        </m:r>
        <m:r>
          <m:t>5</m:t>
        </m:r>
      </m:oMath>
      <w:r>
        <w:t xml:space="preserve">,</w:t>
      </w:r>
      <w:r>
        <w:t xml:space="preserve"> </w:t>
      </w:r>
      <m:oMath>
        <m:r>
          <m:t>H</m:t>
        </m:r>
      </m:oMath>
      <w:r>
        <w:t xml:space="preserve"> </w:t>
      </w:r>
      <w:r>
        <w:t xml:space="preserve">est sur le segment</w:t>
      </w:r>
      <w:r>
        <w:t xml:space="preserve"> </w:t>
      </w:r>
      <m:oMath>
        <m:d>
          <m:dPr>
            <m:begChr m:val="["/>
            <m:endChr m:val="]"/>
            <m:sepChr m:val=""/>
            <m:grow/>
          </m:dPr>
          <m:e>
            <m:r>
              <m:t>A</m:t>
            </m:r>
            <m:r>
              <m:t>B</m:t>
            </m:r>
          </m:e>
        </m:d>
      </m:oMath>
      <w:r>
        <w:t xml:space="preserve">.</w:t>
      </w:r>
    </w:p>
    <w:p>
      <w:pPr>
        <w:pStyle w:val="BodyText"/>
      </w:pPr>
      <w:r>
        <w:t xml:space="preserve">Question 2</w:t>
      </w:r>
    </w:p>
    <w:p>
      <w:pPr>
        <w:pStyle w:val="BodyText"/>
      </w:pPr>
      <w:r>
        <w:t xml:space="preserve">Dans le triangle</w:t>
      </w:r>
      <w:r>
        <w:t xml:space="preserve"> </w:t>
      </w:r>
      <m:oMath>
        <m:r>
          <m:t>A</m:t>
        </m:r>
        <m:r>
          <m:t>H</m:t>
        </m:r>
        <m:r>
          <m:t>C</m:t>
        </m:r>
      </m:oMath>
      <w:r>
        <w:t xml:space="preserve"> </w:t>
      </w:r>
      <w:r>
        <w:t xml:space="preserve">rectangle en</w:t>
      </w:r>
      <w:r>
        <w:t xml:space="preserve"> </w:t>
      </w:r>
      <m:oMath>
        <m:r>
          <m:t>H</m:t>
        </m:r>
      </m:oMath>
      <w:r>
        <w:t xml:space="preserve"> </w:t>
      </w:r>
      <w:r>
        <w:t xml:space="preserve">:</w:t>
      </w:r>
      <w:r>
        <w:t xml:space="preserve"> </w:t>
      </w:r>
      <m:oMath>
        <m:r>
          <m:t>C</m:t>
        </m:r>
        <m:sSup>
          <m:e>
            <m:r>
              <m:t>H</m:t>
            </m:r>
          </m:e>
          <m:sup>
            <m:r>
              <m:t>2</m:t>
            </m:r>
          </m:sup>
        </m:sSup>
        <m:r>
          <m:rPr>
            <m:sty m:val="p"/>
          </m:rPr>
          <m:t>=</m:t>
        </m:r>
        <m:r>
          <m:t>A</m:t>
        </m:r>
        <m:sSup>
          <m:e>
            <m:r>
              <m:t>C</m:t>
            </m:r>
          </m:e>
          <m:sup>
            <m:r>
              <m:t>2</m:t>
            </m:r>
          </m:sup>
        </m:sSup>
        <m:r>
          <m:rPr>
            <m:sty m:val="p"/>
          </m:rPr>
          <m:t>−</m:t>
        </m:r>
        <m:r>
          <m:t>A</m:t>
        </m:r>
        <m:sSup>
          <m:e>
            <m:r>
              <m:t>H</m:t>
            </m:r>
          </m:e>
          <m:sup>
            <m:r>
              <m:t>2</m:t>
            </m:r>
          </m:sup>
        </m:sSup>
        <m:r>
          <m:rPr>
            <m:sty m:val="p"/>
          </m:rPr>
          <m:t>=</m:t>
        </m:r>
        <m:r>
          <m:t>49</m:t>
        </m:r>
        <m:r>
          <m:rPr>
            <m:sty m:val="p"/>
          </m:rPr>
          <m:t>−</m:t>
        </m:r>
        <m:f>
          <m:fPr>
            <m:type m:val="bar"/>
          </m:fPr>
          <m:num>
            <m:r>
              <m:t>49</m:t>
            </m:r>
          </m:num>
          <m:den>
            <m:r>
              <m:t>4</m:t>
            </m:r>
          </m:den>
        </m:f>
        <m:r>
          <m:rPr>
            <m:sty m:val="p"/>
          </m:rPr>
          <m:t>=</m:t>
        </m:r>
        <m:f>
          <m:fPr>
            <m:type m:val="bar"/>
          </m:fPr>
          <m:num>
            <m:r>
              <m:t>147</m:t>
            </m:r>
          </m:num>
          <m:den>
            <m:r>
              <m:t>4</m:t>
            </m:r>
          </m:den>
        </m:f>
      </m:oMath>
      <w:r>
        <w:t xml:space="preserve">, donc</w:t>
      </w:r>
      <w:r>
        <w:t xml:space="preserve"> </w:t>
      </w:r>
      <m:oMath>
        <m:r>
          <m:t>C</m:t>
        </m:r>
        <m:r>
          <m:t>H</m:t>
        </m:r>
        <m:r>
          <m:rPr>
            <m:sty m:val="p"/>
          </m:rPr>
          <m:t>=</m:t>
        </m:r>
        <m:f>
          <m:fPr>
            <m:type m:val="bar"/>
          </m:fPr>
          <m:num>
            <m:r>
              <m:t>7</m:t>
            </m:r>
            <m:rad>
              <m:radPr>
                <m:degHide m:val="on"/>
              </m:radPr>
              <m:deg/>
              <m:e>
                <m:r>
                  <m:t>3</m:t>
                </m:r>
              </m:e>
            </m:rad>
          </m:num>
          <m:den>
            <m:r>
              <m:t>2</m:t>
            </m:r>
          </m:den>
        </m:f>
      </m:oMath>
      <w:r>
        <w:t xml:space="preserve">.</w:t>
      </w:r>
    </w:p>
    <w:p>
      <w:pPr>
        <w:pStyle w:val="BodyText"/>
      </w:pPr>
      <w:r>
        <w:t xml:space="preserve">Aire</w:t>
      </w:r>
      <w:r>
        <w:t xml:space="preserve"> </w:t>
      </w:r>
      <m:oMath>
        <m:r>
          <m:rPr>
            <m:sty m:val="p"/>
          </m:rPr>
          <m:t>=</m:t>
        </m:r>
        <m:f>
          <m:fPr>
            <m:type m:val="bar"/>
          </m:fPr>
          <m:num>
            <m:r>
              <m:t>1</m:t>
            </m:r>
          </m:num>
          <m:den>
            <m:r>
              <m:t>2</m:t>
            </m:r>
          </m:den>
        </m:f>
        <m:r>
          <m:rPr>
            <m:sty m:val="p"/>
          </m:rPr>
          <m:t>×</m:t>
        </m:r>
        <m:r>
          <m:t>A</m:t>
        </m:r>
        <m:r>
          <m:t>B</m:t>
        </m:r>
        <m:r>
          <m:rPr>
            <m:sty m:val="p"/>
          </m:rPr>
          <m:t>×</m:t>
        </m:r>
        <m:r>
          <m:t>C</m:t>
        </m:r>
        <m:r>
          <m:t>H</m:t>
        </m:r>
        <m:r>
          <m:rPr>
            <m:sty m:val="p"/>
          </m:rPr>
          <m:t>=</m:t>
        </m:r>
        <m:f>
          <m:fPr>
            <m:type m:val="bar"/>
          </m:fPr>
          <m:num>
            <m:r>
              <m:t>1</m:t>
            </m:r>
          </m:num>
          <m:den>
            <m:r>
              <m:t>2</m:t>
            </m:r>
          </m:den>
        </m:f>
        <m:r>
          <m:rPr>
            <m:sty m:val="p"/>
          </m:rPr>
          <m:t>×</m:t>
        </m:r>
        <m:r>
          <m:t>5</m:t>
        </m:r>
        <m:r>
          <m:rPr>
            <m:sty m:val="p"/>
          </m:rPr>
          <m:t>×</m:t>
        </m:r>
        <m:f>
          <m:fPr>
            <m:type m:val="bar"/>
          </m:fPr>
          <m:num>
            <m:r>
              <m:t>7</m:t>
            </m:r>
            <m:rad>
              <m:radPr>
                <m:degHide m:val="on"/>
              </m:radPr>
              <m:deg/>
              <m:e>
                <m:r>
                  <m:t>3</m:t>
                </m:r>
              </m:e>
            </m:rad>
          </m:num>
          <m:den>
            <m:r>
              <m:t>2</m:t>
            </m:r>
          </m:den>
        </m:f>
        <m:r>
          <m:rPr>
            <m:sty m:val="p"/>
          </m:rPr>
          <m:t>=</m:t>
        </m:r>
        <m:f>
          <m:fPr>
            <m:type m:val="bar"/>
          </m:fPr>
          <m:num>
            <m:r>
              <m:t>35</m:t>
            </m:r>
            <m:rad>
              <m:radPr>
                <m:degHide m:val="on"/>
              </m:radPr>
              <m:deg/>
              <m:e>
                <m:r>
                  <m:t>3</m:t>
                </m:r>
              </m:e>
            </m:rad>
          </m:num>
          <m:den>
            <m:r>
              <m:t>4</m:t>
            </m:r>
          </m:den>
        </m:f>
      </m:oMath>
      <w:r>
        <w:t xml:space="preserve">.</w:t>
      </w:r>
    </w:p>
    <w:p>
      <w:pPr>
        <w:pStyle w:val="BodyText"/>
      </w:pPr>
      <m:oMath>
        <m:r>
          <m:t>C</m:t>
        </m:r>
        <m:r>
          <m:t>H</m:t>
        </m:r>
        <m:r>
          <m:rPr>
            <m:sty m:val="p"/>
          </m:rPr>
          <m:t>=</m:t>
        </m:r>
        <m:f>
          <m:fPr>
            <m:type m:val="bar"/>
          </m:fPr>
          <m:num>
            <m:r>
              <m:t>7</m:t>
            </m:r>
            <m:rad>
              <m:radPr>
                <m:degHide m:val="on"/>
              </m:radPr>
              <m:deg/>
              <m:e>
                <m:r>
                  <m:t>3</m:t>
                </m:r>
              </m:e>
            </m:rad>
          </m:num>
          <m:den>
            <m:r>
              <m:t>2</m:t>
            </m:r>
          </m:den>
        </m:f>
        <m:r>
          <m:rPr>
            <m:sty m:val="p"/>
          </m:rPr>
          <m:t>≈</m:t>
        </m:r>
        <m:r>
          <m:t>6</m:t>
        </m:r>
        <m:r>
          <m:rPr>
            <m:sty m:val="p"/>
          </m:rPr>
          <m:t>,</m:t>
        </m:r>
        <m:r>
          <m:t>06</m:t>
        </m:r>
      </m:oMath>
      <w:r>
        <w:t xml:space="preserve"> </w:t>
      </w:r>
      <w:r>
        <w:t xml:space="preserve">et aire</w:t>
      </w:r>
      <w:r>
        <w:t xml:space="preserve"> </w:t>
      </w:r>
      <m:oMath>
        <m:r>
          <m:rPr>
            <m:sty m:val="p"/>
          </m:rPr>
          <m:t>=</m:t>
        </m:r>
        <m:f>
          <m:fPr>
            <m:type m:val="bar"/>
          </m:fPr>
          <m:num>
            <m:r>
              <m:t>35</m:t>
            </m:r>
            <m:rad>
              <m:radPr>
                <m:degHide m:val="on"/>
              </m:radPr>
              <m:deg/>
              <m:e>
                <m:r>
                  <m:t>3</m:t>
                </m:r>
              </m:e>
            </m:rad>
          </m:num>
          <m:den>
            <m:r>
              <m:t>4</m:t>
            </m:r>
          </m:den>
        </m:f>
        <m:r>
          <m:rPr>
            <m:sty m:val="p"/>
          </m:rPr>
          <m:t>≈</m:t>
        </m:r>
        <m:r>
          <m:t>15</m:t>
        </m:r>
        <m:r>
          <m:rPr>
            <m:sty m:val="p"/>
          </m:rPr>
          <m:t>,</m:t>
        </m:r>
        <m:r>
          <m:t>16</m:t>
        </m:r>
      </m:oMath>
      <w:r>
        <w:t xml:space="preserve"> </w:t>
      </w:r>
      <w:r>
        <w:t xml:space="preserve">unités d'aire.</w:t>
      </w:r>
    </w:p>
    <w:p>
      <w:pPr>
        <w:pStyle w:val="BodyText"/>
      </w:pPr>
      <w:r>
        <w:t xml:space="preserve">Question 3</w:t>
      </w:r>
    </w:p>
    <w:p>
      <w:pPr>
        <w:pStyle w:val="BodyText"/>
      </w:pPr>
      <w:r>
        <w:t xml:space="preserve">Aire</w:t>
      </w:r>
      <w:r>
        <w:t xml:space="preserve"> </w:t>
      </w:r>
      <m:oMath>
        <m:r>
          <m:rPr>
            <m:sty m:val="p"/>
          </m:rPr>
          <m:t>=</m:t>
        </m:r>
        <m:f>
          <m:fPr>
            <m:type m:val="bar"/>
          </m:fPr>
          <m:num>
            <m:r>
              <m:t>1</m:t>
            </m:r>
          </m:num>
          <m:den>
            <m:r>
              <m:t>2</m:t>
            </m:r>
          </m:den>
        </m:f>
        <m:r>
          <m:rPr>
            <m:sty m:val="p"/>
          </m:rPr>
          <m:t>×</m:t>
        </m:r>
        <m:r>
          <m:t>B</m:t>
        </m:r>
        <m:r>
          <m:t>C</m:t>
        </m:r>
        <m:r>
          <m:rPr>
            <m:sty m:val="p"/>
          </m:rPr>
          <m:t>×</m:t>
        </m:r>
        <m:r>
          <m:t>h</m:t>
        </m:r>
      </m:oMath>
      <w:r>
        <w:t xml:space="preserve">, donc</w:t>
      </w:r>
      <w:r>
        <w:t xml:space="preserve"> </w:t>
      </w:r>
      <m:oMath>
        <m:r>
          <m:t>h</m:t>
        </m:r>
        <m:r>
          <m:rPr>
            <m:sty m:val="p"/>
          </m:rPr>
          <m:t>=</m:t>
        </m:r>
        <m:f>
          <m:fPr>
            <m:type m:val="bar"/>
          </m:fPr>
          <m:num>
            <m:r>
              <m:t>2</m:t>
            </m:r>
            <m:r>
              <m:rPr>
                <m:sty m:val="p"/>
              </m:rPr>
              <m:t>×</m:t>
            </m:r>
            <m:r>
              <m:rPr>
                <m:nor/>
                <m:sty m:val="p"/>
              </m:rPr>
              <m:t>Aire</m:t>
            </m:r>
          </m:num>
          <m:den>
            <m:r>
              <m:t>B</m:t>
            </m:r>
            <m:r>
              <m:t>C</m:t>
            </m:r>
          </m:den>
        </m:f>
        <m:r>
          <m:rPr>
            <m:sty m:val="p"/>
          </m:rPr>
          <m:t>=</m:t>
        </m:r>
        <m:f>
          <m:fPr>
            <m:type m:val="bar"/>
          </m:fPr>
          <m:num>
            <m:f>
              <m:fPr>
                <m:type m:val="bar"/>
              </m:fPr>
              <m:num>
                <m:r>
                  <m:t>35</m:t>
                </m:r>
                <m:rad>
                  <m:radPr>
                    <m:degHide m:val="on"/>
                  </m:radPr>
                  <m:deg/>
                  <m:e>
                    <m:r>
                      <m:t>3</m:t>
                    </m:r>
                  </m:e>
                </m:rad>
              </m:num>
              <m:den>
                <m:r>
                  <m:t>2</m:t>
                </m:r>
              </m:den>
            </m:f>
          </m:num>
          <m:den>
            <m:rad>
              <m:radPr>
                <m:degHide m:val="on"/>
              </m:radPr>
              <m:deg/>
              <m:e>
                <m:r>
                  <m:t>39</m:t>
                </m:r>
              </m:e>
            </m:rad>
          </m:den>
        </m:f>
        <m:r>
          <m:rPr>
            <m:sty m:val="p"/>
          </m:rPr>
          <m:t>=</m:t>
        </m:r>
        <m:f>
          <m:fPr>
            <m:type m:val="bar"/>
          </m:fPr>
          <m:num>
            <m:r>
              <m:t>35</m:t>
            </m:r>
          </m:num>
          <m:den>
            <m:r>
              <m:t>2</m:t>
            </m:r>
            <m:rad>
              <m:radPr>
                <m:degHide m:val="on"/>
              </m:radPr>
              <m:deg/>
              <m:e>
                <m:r>
                  <m:t>13</m:t>
                </m:r>
              </m:e>
            </m:rad>
          </m:den>
        </m:f>
      </m:oMath>
      <w:r>
        <w:t xml:space="preserve">.</w:t>
      </w:r>
    </w:p>
    <w:p>
      <w:pPr>
        <w:pStyle w:val="BodyText"/>
      </w:pPr>
      <m:oMath>
        <m:r>
          <m:t>h</m:t>
        </m:r>
        <m:r>
          <m:rPr>
            <m:sty m:val="p"/>
          </m:rPr>
          <m:t>≈</m:t>
        </m:r>
        <m:r>
          <m:t>4</m:t>
        </m:r>
        <m:r>
          <m:rPr>
            <m:sty m:val="p"/>
          </m:rPr>
          <m:t>,</m:t>
        </m:r>
        <m:r>
          <m:t>85</m:t>
        </m:r>
      </m:oMath>
      <w:r>
        <w:t xml:space="preserve"> </w:t>
      </w:r>
      <w:r>
        <w:t xml:space="preserve">unités.</w:t>
      </w:r>
    </w:p>
    <w:p>
      <w:pPr>
        <w:pStyle w:val="BodyText"/>
      </w:pPr>
      <w:r>
        <w:t xml:space="preserve">Question 4</w:t>
      </w:r>
    </w:p>
    <w:p>
      <w:pPr>
        <w:pStyle w:val="BodyText"/>
      </w:pPr>
      <m:oMath>
        <m:r>
          <m:t>H</m:t>
        </m:r>
      </m:oMath>
      <w:r>
        <w:t xml:space="preserve"> </w:t>
      </w:r>
      <w:r>
        <w:t xml:space="preserve">est sur</w:t>
      </w:r>
      <w:r>
        <w:t xml:space="preserve"> </w:t>
      </w:r>
      <m:oMath>
        <m:d>
          <m:dPr>
            <m:begChr m:val="["/>
            <m:endChr m:val="]"/>
            <m:sepChr m:val=""/>
            <m:grow/>
          </m:dPr>
          <m:e>
            <m:r>
              <m:t>A</m:t>
            </m:r>
            <m:r>
              <m:t>B</m:t>
            </m:r>
          </m:e>
        </m:d>
      </m:oMath>
      <w:r>
        <w:t xml:space="preserve"> </w:t>
      </w:r>
      <w:r>
        <w:t xml:space="preserve">donc</w:t>
      </w:r>
      <w:r>
        <w:t xml:space="preserve"> </w:t>
      </w:r>
      <m:oMath>
        <m:r>
          <m:t>B</m:t>
        </m:r>
        <m:r>
          <m:t>H</m:t>
        </m:r>
        <m:r>
          <m:rPr>
            <m:sty m:val="p"/>
          </m:rPr>
          <m:t>=</m:t>
        </m:r>
        <m:r>
          <m:t>A</m:t>
        </m:r>
        <m:r>
          <m:t>B</m:t>
        </m:r>
        <m:r>
          <m:rPr>
            <m:sty m:val="p"/>
          </m:rPr>
          <m:t>−</m:t>
        </m:r>
        <m:r>
          <m:t>A</m:t>
        </m:r>
        <m:r>
          <m:t>H</m:t>
        </m:r>
        <m:r>
          <m:rPr>
            <m:sty m:val="p"/>
          </m:rPr>
          <m:t>=</m:t>
        </m:r>
        <m:r>
          <m:t>5</m:t>
        </m:r>
        <m:r>
          <m:rPr>
            <m:sty m:val="p"/>
          </m:rPr>
          <m:t>−</m:t>
        </m:r>
        <m:f>
          <m:fPr>
            <m:type m:val="bar"/>
          </m:fPr>
          <m:num>
            <m:r>
              <m:t>7</m:t>
            </m:r>
          </m:num>
          <m:den>
            <m:r>
              <m:t>2</m:t>
            </m:r>
          </m:den>
        </m:f>
        <m:r>
          <m:rPr>
            <m:sty m:val="p"/>
          </m:rPr>
          <m:t>=</m:t>
        </m:r>
        <m:f>
          <m:fPr>
            <m:type m:val="bar"/>
          </m:fPr>
          <m:num>
            <m:r>
              <m:t>3</m:t>
            </m:r>
          </m:num>
          <m:den>
            <m:r>
              <m:t>2</m:t>
            </m:r>
          </m:den>
        </m:f>
      </m:oMath>
      <w:r>
        <w:t xml:space="preserve">.</w:t>
      </w:r>
    </w:p>
    <w:p>
      <w:pPr>
        <w:pStyle w:val="BodyText"/>
      </w:pPr>
      <w:r>
        <w:t xml:space="preserve">Dans le triangle</w:t>
      </w:r>
      <w:r>
        <w:t xml:space="preserve"> </w:t>
      </w:r>
      <m:oMath>
        <m:r>
          <m:t>B</m:t>
        </m:r>
        <m:r>
          <m:t>H</m:t>
        </m:r>
        <m:r>
          <m:t>C</m:t>
        </m:r>
      </m:oMath>
      <w:r>
        <w:t xml:space="preserve"> </w:t>
      </w:r>
      <w:r>
        <w:t xml:space="preserve">rectangle en</w:t>
      </w:r>
      <w:r>
        <w:t xml:space="preserve"> </w:t>
      </w:r>
      <m:oMath>
        <m:r>
          <m:t>H</m:t>
        </m:r>
      </m:oMath>
      <w:r>
        <w:t xml:space="preserve"> </w:t>
      </w:r>
      <w:r>
        <w:t xml:space="preserve">:</w:t>
      </w:r>
      <w:r>
        <w:t xml:space="preserve"> </w:t>
      </w:r>
      <m:oMath>
        <m:r>
          <m:rPr>
            <m:sty m:val="p"/>
          </m:rPr>
          <m:t>cos</m:t>
        </m:r>
        <m:acc>
          <m:accPr>
            <m:chr m:val="̂"/>
          </m:accPr>
          <m:e>
            <m:r>
              <m:t>A</m:t>
            </m:r>
            <m:r>
              <m:t>B</m:t>
            </m:r>
            <m:r>
              <m:t>C</m:t>
            </m:r>
          </m:e>
        </m:acc>
        <m:r>
          <m:rPr>
            <m:sty m:val="p"/>
          </m:rPr>
          <m:t>=</m:t>
        </m:r>
        <m:f>
          <m:fPr>
            <m:type m:val="bar"/>
          </m:fPr>
          <m:num>
            <m:r>
              <m:t>B</m:t>
            </m:r>
            <m:r>
              <m:t>H</m:t>
            </m:r>
          </m:num>
          <m:den>
            <m:r>
              <m:t>B</m:t>
            </m:r>
            <m:r>
              <m:t>C</m:t>
            </m:r>
          </m:den>
        </m:f>
        <m:r>
          <m:rPr>
            <m:sty m:val="p"/>
          </m:rPr>
          <m:t>=</m:t>
        </m:r>
        <m:f>
          <m:fPr>
            <m:type m:val="bar"/>
          </m:fPr>
          <m:num>
            <m:r>
              <m:t>3</m:t>
            </m:r>
            <m:r>
              <m:rPr>
                <m:sty m:val="p"/>
              </m:rPr>
              <m:t>/</m:t>
            </m:r>
            <m:r>
              <m:t>2</m:t>
            </m:r>
          </m:num>
          <m:den>
            <m:rad>
              <m:radPr>
                <m:degHide m:val="on"/>
              </m:radPr>
              <m:deg/>
              <m:e>
                <m:r>
                  <m:t>39</m:t>
                </m:r>
              </m:e>
            </m:rad>
          </m:den>
        </m:f>
        <m:r>
          <m:rPr>
            <m:sty m:val="p"/>
          </m:rPr>
          <m:t>=</m:t>
        </m:r>
        <m:f>
          <m:fPr>
            <m:type m:val="bar"/>
          </m:fPr>
          <m:num>
            <m:r>
              <m:t>3</m:t>
            </m:r>
          </m:num>
          <m:den>
            <m:r>
              <m:t>2</m:t>
            </m:r>
            <m:rad>
              <m:radPr>
                <m:degHide m:val="on"/>
              </m:radPr>
              <m:deg/>
              <m:e>
                <m:r>
                  <m:t>39</m:t>
                </m:r>
              </m:e>
            </m:rad>
          </m:den>
        </m:f>
      </m:oMath>
      <w:r>
        <w:t xml:space="preserve">.</w:t>
      </w:r>
    </w:p>
    <w:p>
      <w:pPr>
        <w:pStyle w:val="BodyText"/>
      </w:pPr>
      <m:oMath>
        <m:r>
          <m:rPr>
            <m:sty m:val="p"/>
          </m:rPr>
          <m:t>cos</m:t>
        </m:r>
        <m:acc>
          <m:accPr>
            <m:chr m:val="̂"/>
          </m:accPr>
          <m:e>
            <m:r>
              <m:t>A</m:t>
            </m:r>
            <m:r>
              <m:t>B</m:t>
            </m:r>
            <m:r>
              <m:t>C</m:t>
            </m:r>
          </m:e>
        </m:acc>
        <m:r>
          <m:rPr>
            <m:sty m:val="p"/>
          </m:rPr>
          <m:t>=</m:t>
        </m:r>
        <m:f>
          <m:fPr>
            <m:type m:val="bar"/>
          </m:fPr>
          <m:num>
            <m:r>
              <m:t>3</m:t>
            </m:r>
          </m:num>
          <m:den>
            <m:r>
              <m:t>2</m:t>
            </m:r>
            <m:rad>
              <m:radPr>
                <m:degHide m:val="on"/>
              </m:radPr>
              <m:deg/>
              <m:e>
                <m:r>
                  <m:t>39</m:t>
                </m:r>
              </m:e>
            </m:rad>
          </m:den>
        </m:f>
        <m:r>
          <m:rPr>
            <m:sty m:val="p"/>
          </m:rPr>
          <m:t>≈</m:t>
        </m:r>
        <m:r>
          <m:t>0</m:t>
        </m:r>
        <m:r>
          <m:rPr>
            <m:sty m:val="p"/>
          </m:rPr>
          <m:t>,</m:t>
        </m:r>
        <m:r>
          <m:t>2402</m:t>
        </m:r>
      </m:oMath>
      <w:r>
        <w:t xml:space="preserve"> </w:t>
      </w:r>
      <w:r>
        <w:t xml:space="preserve">: c'est la valeur</w:t>
      </w:r>
      <w:r>
        <w:t xml:space="preserve"> </w:t>
      </w:r>
      <m:oMath>
        <m:f>
          <m:fPr>
            <m:type m:val="bar"/>
          </m:fPr>
          <m:num>
            <m:r>
              <m:t>15</m:t>
            </m:r>
          </m:num>
          <m:den>
            <m:r>
              <m:t>10</m:t>
            </m:r>
            <m:rad>
              <m:radPr>
                <m:degHide m:val="on"/>
              </m:radPr>
              <m:deg/>
              <m:e>
                <m:r>
                  <m:t>39</m:t>
                </m:r>
              </m:e>
            </m:rad>
          </m:den>
        </m:f>
      </m:oMath>
      <w:r>
        <w:t xml:space="preserve"> </w:t>
      </w:r>
      <w:r>
        <w:t xml:space="preserve">de l'exercice 1.</w:t>
      </w:r>
    </w:p>
    <w:bookmarkEnd w:id="36"/>
    <w:bookmarkStart w:id="37" w:name="correction-de-lexercice-5"/>
    <w:p>
      <w:pPr>
        <w:pStyle w:val="Heading3"/>
      </w:pPr>
      <w:r>
        <w:t xml:space="preserve">Correction de l'exercice 5</w:t>
      </w:r>
    </w:p>
    <w:p>
      <w:pPr>
        <w:pStyle w:val="FirstParagraph"/>
      </w:pPr>
      <w:r>
        <w:t xml:space="preserve">Question 1</w:t>
      </w:r>
    </w:p>
    <w:p>
      <w:pPr>
        <w:pStyle w:val="BodyText"/>
      </w:pPr>
      <w:r>
        <w:t xml:space="preserve">D'après Al-Kashi dans</w:t>
      </w:r>
      <w:r>
        <w:t xml:space="preserve"> </w:t>
      </w:r>
      <m:oMath>
        <m:r>
          <m:t>A</m:t>
        </m:r>
        <m:r>
          <m:t>B</m:t>
        </m:r>
        <m:r>
          <m:t>C</m:t>
        </m:r>
      </m:oMath>
      <w:r>
        <w:t xml:space="preserve"> </w:t>
      </w:r>
      <w:r>
        <w:t xml:space="preserve">:</w:t>
      </w:r>
      <w:r>
        <w:t xml:space="preserve"> </w:t>
      </w:r>
      <m:oMath>
        <m:r>
          <m:t>A</m:t>
        </m:r>
        <m:sSup>
          <m:e>
            <m:r>
              <m:t>B</m:t>
            </m:r>
          </m:e>
          <m:sup>
            <m:r>
              <m:t>2</m:t>
            </m:r>
          </m:sup>
        </m:sSup>
        <m:r>
          <m:rPr>
            <m:sty m:val="p"/>
          </m:rPr>
          <m:t>=</m:t>
        </m:r>
        <m:r>
          <m:t>C</m:t>
        </m:r>
        <m:sSup>
          <m:e>
            <m:r>
              <m:t>A</m:t>
            </m:r>
          </m:e>
          <m:sup>
            <m:r>
              <m:t>2</m:t>
            </m:r>
          </m:sup>
        </m:sSup>
        <m:r>
          <m:rPr>
            <m:sty m:val="p"/>
          </m:rPr>
          <m:t>+</m:t>
        </m:r>
        <m:r>
          <m:t>C</m:t>
        </m:r>
        <m:sSup>
          <m:e>
            <m:r>
              <m:t>B</m:t>
            </m:r>
          </m:e>
          <m:sup>
            <m:r>
              <m:t>2</m:t>
            </m:r>
          </m:sup>
        </m:sSup>
        <m:r>
          <m:rPr>
            <m:sty m:val="p"/>
          </m:rPr>
          <m:t>−</m:t>
        </m:r>
        <m:r>
          <m:t>2</m:t>
        </m:r>
        <m:r>
          <m:t> </m:t>
        </m:r>
        <m:r>
          <m:t>C</m:t>
        </m:r>
        <m:r>
          <m:t>A</m:t>
        </m:r>
        <m:r>
          <m:rPr>
            <m:sty m:val="p"/>
          </m:rPr>
          <m:t>×</m:t>
        </m:r>
        <m:r>
          <m:t>C</m:t>
        </m:r>
        <m:r>
          <m:t>B</m:t>
        </m:r>
        <m:r>
          <m:rPr>
            <m:sty m:val="p"/>
          </m:rPr>
          <m:t>×</m:t>
        </m:r>
        <m:r>
          <m:rPr>
            <m:sty m:val="p"/>
          </m:rPr>
          <m:t>cos</m:t>
        </m:r>
        <m:acc>
          <m:accPr>
            <m:chr m:val="̂"/>
          </m:accPr>
          <m:e>
            <m:r>
              <m:t>C</m:t>
            </m:r>
          </m:e>
        </m:acc>
      </m:oMath>
      <w:r>
        <w:t xml:space="preserve">.</w:t>
      </w:r>
    </w:p>
    <w:p>
      <w:pPr>
        <w:pStyle w:val="BodyText"/>
      </w:pPr>
      <m:oMath>
        <m:r>
          <m:t>A</m:t>
        </m:r>
        <m:sSup>
          <m:e>
            <m:r>
              <m:t>B</m:t>
            </m:r>
          </m:e>
          <m:sup>
            <m:r>
              <m:t>2</m:t>
            </m:r>
          </m:sup>
        </m:sSup>
        <m:r>
          <m:rPr>
            <m:sty m:val="p"/>
          </m:rPr>
          <m:t>=</m:t>
        </m:r>
        <m:sSup>
          <m:e>
            <m:r>
              <m:t>120</m:t>
            </m:r>
          </m:e>
          <m:sup>
            <m:r>
              <m:t>2</m:t>
            </m:r>
          </m:sup>
        </m:sSup>
        <m:r>
          <m:rPr>
            <m:sty m:val="p"/>
          </m:rPr>
          <m:t>+</m:t>
        </m:r>
        <m:sSup>
          <m:e>
            <m:r>
              <m:t>150</m:t>
            </m:r>
          </m:e>
          <m:sup>
            <m:r>
              <m:t>2</m:t>
            </m:r>
          </m:sup>
        </m:sSup>
        <m:r>
          <m:rPr>
            <m:sty m:val="p"/>
          </m:rPr>
          <m:t>−</m:t>
        </m:r>
        <m:r>
          <m:t>2</m:t>
        </m:r>
        <m:r>
          <m:rPr>
            <m:sty m:val="p"/>
          </m:rPr>
          <m:t>×</m:t>
        </m:r>
        <m:r>
          <m:t>120</m:t>
        </m:r>
        <m:r>
          <m:rPr>
            <m:sty m:val="p"/>
          </m:rPr>
          <m:t>×</m:t>
        </m:r>
        <m:r>
          <m:t>150</m:t>
        </m:r>
        <m:r>
          <m:rPr>
            <m:sty m:val="p"/>
          </m:rPr>
          <m:t>×</m:t>
        </m:r>
        <m:r>
          <m:rPr>
            <m:sty m:val="p"/>
          </m:rPr>
          <m:t>cos</m:t>
        </m:r>
        <m:r>
          <m:t>40</m:t>
        </m:r>
        <m:r>
          <m:rPr>
            <m:sty m:val="p"/>
          </m:rPr>
          <m:t>°</m:t>
        </m:r>
        <m:r>
          <m:rPr>
            <m:sty m:val="p"/>
          </m:rPr>
          <m:t>=</m:t>
        </m:r>
        <m:r>
          <m:t>36</m:t>
        </m:r>
        <m:r>
          <m:t> </m:t>
        </m:r>
        <m:r>
          <m:t>900</m:t>
        </m:r>
        <m:r>
          <m:rPr>
            <m:sty m:val="p"/>
          </m:rPr>
          <m:t>−</m:t>
        </m:r>
        <m:r>
          <m:t>36</m:t>
        </m:r>
        <m:r>
          <m:t> </m:t>
        </m:r>
        <m:r>
          <m:t>000</m:t>
        </m:r>
        <m:r>
          <m:rPr>
            <m:sty m:val="p"/>
          </m:rPr>
          <m:t>cos</m:t>
        </m:r>
        <m:r>
          <m:t>40</m:t>
        </m:r>
        <m:r>
          <m:rPr>
            <m:sty m:val="p"/>
          </m:rPr>
          <m:t>°</m:t>
        </m:r>
        <m:r>
          <m:rPr>
            <m:sty m:val="p"/>
          </m:rPr>
          <m:t>≈</m:t>
        </m:r>
        <m:r>
          <m:t>9322</m:t>
        </m:r>
      </m:oMath>
      <w:r>
        <w:t xml:space="preserve">.</w:t>
      </w:r>
    </w:p>
    <w:p>
      <w:pPr>
        <w:pStyle w:val="BodyText"/>
      </w:pPr>
      <m:oMath>
        <m:r>
          <m:t>A</m:t>
        </m:r>
        <m:r>
          <m:t>B</m:t>
        </m:r>
        <m:r>
          <m:rPr>
            <m:sty m:val="p"/>
          </m:rPr>
          <m:t>≈</m:t>
        </m:r>
        <m:r>
          <m:t>96</m:t>
        </m:r>
        <m:r>
          <m:rPr>
            <m:sty m:val="p"/>
          </m:rPr>
          <m:t>,</m:t>
        </m:r>
        <m:r>
          <m:t>6</m:t>
        </m:r>
      </m:oMath>
      <w:r>
        <w:t xml:space="preserve"> </w:t>
      </w:r>
      <w:r>
        <w:t xml:space="preserve">m.</w:t>
      </w:r>
    </w:p>
    <w:p>
      <w:pPr>
        <w:pStyle w:val="BodyText"/>
      </w:pPr>
      <w:r>
        <w:t xml:space="preserve">Question 2</w:t>
      </w:r>
    </w:p>
    <w:p>
      <w:pPr>
        <w:pStyle w:val="BodyText"/>
      </w:pPr>
      <m:oMath>
        <m:acc>
          <m:accPr>
            <m:chr m:val="⃗"/>
          </m:accPr>
          <m:e>
            <m:r>
              <m:t>C</m:t>
            </m:r>
            <m:r>
              <m:t>A</m:t>
            </m:r>
          </m:e>
        </m:acc>
        <m:r>
          <m:rPr>
            <m:sty m:val="p"/>
          </m:rPr>
          <m:t>⋅</m:t>
        </m:r>
        <m:acc>
          <m:accPr>
            <m:chr m:val="⃗"/>
          </m:accPr>
          <m:e>
            <m:r>
              <m:t>C</m:t>
            </m:r>
            <m:r>
              <m:t>B</m:t>
            </m:r>
          </m:e>
        </m:acc>
        <m:r>
          <m:rPr>
            <m:sty m:val="p"/>
          </m:rPr>
          <m:t>=</m:t>
        </m:r>
        <m:r>
          <m:t>120</m:t>
        </m:r>
        <m:r>
          <m:rPr>
            <m:sty m:val="p"/>
          </m:rPr>
          <m:t>×</m:t>
        </m:r>
        <m:r>
          <m:t>150</m:t>
        </m:r>
        <m:r>
          <m:rPr>
            <m:sty m:val="p"/>
          </m:rPr>
          <m:t>×</m:t>
        </m:r>
        <m:r>
          <m:rPr>
            <m:sty m:val="p"/>
          </m:rPr>
          <m:t>cos</m:t>
        </m:r>
        <m:r>
          <m:t>40</m:t>
        </m:r>
        <m:r>
          <m:rPr>
            <m:sty m:val="p"/>
          </m:rPr>
          <m:t>°</m:t>
        </m:r>
        <m:r>
          <m:rPr>
            <m:sty m:val="p"/>
          </m:rPr>
          <m:t>&gt;</m:t>
        </m:r>
        <m:r>
          <m:t>0</m:t>
        </m:r>
      </m:oMath>
      <w:r>
        <w:t xml:space="preserve"> </w:t>
      </w:r>
      <w:r>
        <w:t xml:space="preserve">:</w:t>
      </w:r>
      <w:r>
        <w:t xml:space="preserve"> </w:t>
      </w:r>
      <m:oMath>
        <m:r>
          <m:t>H</m:t>
        </m:r>
      </m:oMath>
      <w:r>
        <w:t xml:space="preserve"> </w:t>
      </w:r>
      <w:r>
        <w:t xml:space="preserve">est du même côté de</w:t>
      </w:r>
      <w:r>
        <w:t xml:space="preserve"> </w:t>
      </w:r>
      <m:oMath>
        <m:r>
          <m:t>C</m:t>
        </m:r>
      </m:oMath>
      <w:r>
        <w:t xml:space="preserve"> </w:t>
      </w:r>
      <w:r>
        <w:t xml:space="preserve">que</w:t>
      </w:r>
      <w:r>
        <w:t xml:space="preserve"> </w:t>
      </w:r>
      <m:oMath>
        <m:r>
          <m:t>A</m:t>
        </m:r>
      </m:oMath>
      <w:r>
        <w:t xml:space="preserve">, et</w:t>
      </w:r>
      <w:r>
        <w:t xml:space="preserve"> </w:t>
      </w:r>
      <m:oMath>
        <m:acc>
          <m:accPr>
            <m:chr m:val="⃗"/>
          </m:accPr>
          <m:e>
            <m:r>
              <m:t>C</m:t>
            </m:r>
            <m:r>
              <m:t>A</m:t>
            </m:r>
          </m:e>
        </m:acc>
        <m:r>
          <m:rPr>
            <m:sty m:val="p"/>
          </m:rPr>
          <m:t>⋅</m:t>
        </m:r>
        <m:acc>
          <m:accPr>
            <m:chr m:val="⃗"/>
          </m:accPr>
          <m:e>
            <m:r>
              <m:t>C</m:t>
            </m:r>
            <m:r>
              <m:t>B</m:t>
            </m:r>
          </m:e>
        </m:acc>
        <m:r>
          <m:rPr>
            <m:sty m:val="p"/>
          </m:rPr>
          <m:t>=</m:t>
        </m:r>
        <m:r>
          <m:t>C</m:t>
        </m:r>
        <m:r>
          <m:t>A</m:t>
        </m:r>
        <m:r>
          <m:rPr>
            <m:sty m:val="p"/>
          </m:rPr>
          <m:t>×</m:t>
        </m:r>
        <m:r>
          <m:t>C</m:t>
        </m:r>
        <m:r>
          <m:t>H</m:t>
        </m:r>
      </m:oMath>
      <w:r>
        <w:t xml:space="preserve">.</w:t>
      </w:r>
    </w:p>
    <w:p>
      <w:pPr>
        <w:pStyle w:val="BodyText"/>
      </w:pPr>
      <w:r>
        <w:t xml:space="preserve">Donc</w:t>
      </w:r>
      <w:r>
        <w:t xml:space="preserve"> </w:t>
      </w:r>
      <m:oMath>
        <m:r>
          <m:t>C</m:t>
        </m:r>
        <m:r>
          <m:t>H</m:t>
        </m:r>
        <m:r>
          <m:rPr>
            <m:sty m:val="p"/>
          </m:rPr>
          <m:t>=</m:t>
        </m:r>
        <m:f>
          <m:fPr>
            <m:type m:val="bar"/>
          </m:fPr>
          <m:num>
            <m:r>
              <m:t>120</m:t>
            </m:r>
            <m:r>
              <m:rPr>
                <m:sty m:val="p"/>
              </m:rPr>
              <m:t>×</m:t>
            </m:r>
            <m:r>
              <m:t>150</m:t>
            </m:r>
            <m:r>
              <m:rPr>
                <m:sty m:val="p"/>
              </m:rPr>
              <m:t>×</m:t>
            </m:r>
            <m:r>
              <m:rPr>
                <m:sty m:val="p"/>
              </m:rPr>
              <m:t>cos</m:t>
            </m:r>
            <m:r>
              <m:t>40</m:t>
            </m:r>
            <m:r>
              <m:rPr>
                <m:sty m:val="p"/>
              </m:rPr>
              <m:t>°</m:t>
            </m:r>
          </m:num>
          <m:den>
            <m:r>
              <m:t>120</m:t>
            </m:r>
          </m:den>
        </m:f>
        <m:r>
          <m:rPr>
            <m:sty m:val="p"/>
          </m:rPr>
          <m:t>=</m:t>
        </m:r>
        <m:r>
          <m:t>150</m:t>
        </m:r>
        <m:r>
          <m:rPr>
            <m:sty m:val="p"/>
          </m:rPr>
          <m:t>cos</m:t>
        </m:r>
        <m:r>
          <m:t>40</m:t>
        </m:r>
        <m:r>
          <m:rPr>
            <m:sty m:val="p"/>
          </m:rPr>
          <m:t>°</m:t>
        </m:r>
        <m:r>
          <m:rPr>
            <m:sty m:val="p"/>
          </m:rPr>
          <m:t>≈</m:t>
        </m:r>
        <m:r>
          <m:t>114</m:t>
        </m:r>
        <m:r>
          <m:rPr>
            <m:sty m:val="p"/>
          </m:rPr>
          <m:t>,</m:t>
        </m:r>
        <m:r>
          <m:t>9</m:t>
        </m:r>
      </m:oMath>
      <w:r>
        <w:t xml:space="preserve"> </w:t>
      </w:r>
      <w:r>
        <w:t xml:space="preserve">m.</w:t>
      </w:r>
    </w:p>
    <w:p>
      <w:pPr>
        <w:pStyle w:val="BodyText"/>
      </w:pPr>
      <w:r>
        <w:t xml:space="preserve">Dans le triangle</w:t>
      </w:r>
      <w:r>
        <w:t xml:space="preserve"> </w:t>
      </w:r>
      <m:oMath>
        <m:r>
          <m:t>B</m:t>
        </m:r>
        <m:r>
          <m:t>H</m:t>
        </m:r>
        <m:r>
          <m:t>C</m:t>
        </m:r>
      </m:oMath>
      <w:r>
        <w:t xml:space="preserve"> </w:t>
      </w:r>
      <w:r>
        <w:t xml:space="preserve">rectangle en</w:t>
      </w:r>
      <w:r>
        <w:t xml:space="preserve"> </w:t>
      </w:r>
      <m:oMath>
        <m:r>
          <m:t>H</m:t>
        </m:r>
      </m:oMath>
      <w:r>
        <w:t xml:space="preserve"> </w:t>
      </w:r>
      <w:r>
        <w:t xml:space="preserve">:</w:t>
      </w:r>
      <w:r>
        <w:t xml:space="preserve"> </w:t>
      </w:r>
      <m:oMath>
        <m:r>
          <m:t>B</m:t>
        </m:r>
        <m:sSup>
          <m:e>
            <m:r>
              <m:t>H</m:t>
            </m:r>
          </m:e>
          <m:sup>
            <m:r>
              <m:t>2</m:t>
            </m:r>
          </m:sup>
        </m:sSup>
        <m:r>
          <m:rPr>
            <m:sty m:val="p"/>
          </m:rPr>
          <m:t>=</m:t>
        </m:r>
        <m:r>
          <m:t>C</m:t>
        </m:r>
        <m:sSup>
          <m:e>
            <m:r>
              <m:t>B</m:t>
            </m:r>
          </m:e>
          <m:sup>
            <m:r>
              <m:t>2</m:t>
            </m:r>
          </m:sup>
        </m:sSup>
        <m:r>
          <m:rPr>
            <m:sty m:val="p"/>
          </m:rPr>
          <m:t>−</m:t>
        </m:r>
        <m:r>
          <m:t>C</m:t>
        </m:r>
        <m:sSup>
          <m:e>
            <m:r>
              <m:t>H</m:t>
            </m:r>
          </m:e>
          <m:sup>
            <m:r>
              <m:t>2</m:t>
            </m:r>
          </m:sup>
        </m:sSup>
      </m:oMath>
      <w:r>
        <w:t xml:space="preserve">, donc</w:t>
      </w:r>
      <w:r>
        <w:t xml:space="preserve"> </w:t>
      </w:r>
      <m:oMath>
        <m:r>
          <m:t>B</m:t>
        </m:r>
        <m:r>
          <m:t>H</m:t>
        </m:r>
        <m:r>
          <m:rPr>
            <m:sty m:val="p"/>
          </m:rPr>
          <m:t>≈</m:t>
        </m:r>
        <m:r>
          <m:t>96</m:t>
        </m:r>
        <m:r>
          <m:rPr>
            <m:sty m:val="p"/>
          </m:rPr>
          <m:t>,</m:t>
        </m:r>
        <m:r>
          <m:t>4</m:t>
        </m:r>
      </m:oMath>
      <w:r>
        <w:t xml:space="preserve"> </w:t>
      </w:r>
      <w:r>
        <w:t xml:space="preserve">m (valeurs non arrondies dans le calcul).</w:t>
      </w:r>
    </w:p>
    <w:p>
      <w:pPr>
        <w:pStyle w:val="BodyText"/>
      </w:pPr>
      <w:r>
        <w:t xml:space="preserve">Aire</w:t>
      </w:r>
      <w:r>
        <w:t xml:space="preserve"> </w:t>
      </w:r>
      <m:oMath>
        <m:r>
          <m:rPr>
            <m:sty m:val="p"/>
          </m:rPr>
          <m:t>=</m:t>
        </m:r>
        <m:f>
          <m:fPr>
            <m:type m:val="bar"/>
          </m:fPr>
          <m:num>
            <m:r>
              <m:t>1</m:t>
            </m:r>
          </m:num>
          <m:den>
            <m:r>
              <m:t>2</m:t>
            </m:r>
          </m:den>
        </m:f>
        <m:r>
          <m:rPr>
            <m:sty m:val="p"/>
          </m:rPr>
          <m:t>×</m:t>
        </m:r>
        <m:r>
          <m:t>C</m:t>
        </m:r>
        <m:r>
          <m:t>A</m:t>
        </m:r>
        <m:r>
          <m:rPr>
            <m:sty m:val="p"/>
          </m:rPr>
          <m:t>×</m:t>
        </m:r>
        <m:r>
          <m:t>B</m:t>
        </m:r>
        <m:r>
          <m:t>H</m:t>
        </m:r>
        <m:r>
          <m:rPr>
            <m:sty m:val="p"/>
          </m:rPr>
          <m:t>≈</m:t>
        </m:r>
        <m:f>
          <m:fPr>
            <m:type m:val="bar"/>
          </m:fPr>
          <m:num>
            <m:r>
              <m:t>1</m:t>
            </m:r>
          </m:num>
          <m:den>
            <m:r>
              <m:t>2</m:t>
            </m:r>
          </m:den>
        </m:f>
        <m:r>
          <m:rPr>
            <m:sty m:val="p"/>
          </m:rPr>
          <m:t>×</m:t>
        </m:r>
        <m:r>
          <m:t>120</m:t>
        </m:r>
        <m:r>
          <m:rPr>
            <m:sty m:val="p"/>
          </m:rPr>
          <m:t>×</m:t>
        </m:r>
        <m:r>
          <m:t>96</m:t>
        </m:r>
        <m:r>
          <m:rPr>
            <m:sty m:val="p"/>
          </m:rPr>
          <m:t>,</m:t>
        </m:r>
        <m:r>
          <m:t>4</m:t>
        </m:r>
      </m:oMath>
      <w:r>
        <w:t xml:space="preserve">.</w:t>
      </w:r>
    </w:p>
    <w:p>
      <w:pPr>
        <w:pStyle w:val="BodyText"/>
      </w:pPr>
      <w:r>
        <w:t xml:space="preserve">Aire</w:t>
      </w:r>
      <w:r>
        <w:t xml:space="preserve"> </w:t>
      </w:r>
      <m:oMath>
        <m:r>
          <m:rPr>
            <m:sty m:val="p"/>
          </m:rPr>
          <m:t>≈</m:t>
        </m:r>
        <m:r>
          <m:t>5785</m:t>
        </m:r>
      </m:oMath>
      <w:r>
        <w:t xml:space="preserve"> </w:t>
      </w:r>
      <w:r>
        <w:t xml:space="preserve">m².</w:t>
      </w:r>
    </w:p>
    <w:p>
      <w:pPr>
        <w:pStyle w:val="BodyText"/>
      </w:pPr>
      <w:r>
        <w:t xml:space="preserve">Question 3</w:t>
      </w:r>
    </w:p>
    <w:p>
      <w:pPr>
        <w:pStyle w:val="BodyText"/>
      </w:pPr>
      <w:r>
        <w:t xml:space="preserve">Avec</w:t>
      </w:r>
      <w:r>
        <w:t xml:space="preserve"> </w:t>
      </w:r>
      <m:oMath>
        <m:r>
          <m:t>41</m:t>
        </m:r>
        <m:r>
          <m:rPr>
            <m:sty m:val="p"/>
          </m:rPr>
          <m:t>°</m:t>
        </m:r>
      </m:oMath>
      <w:r>
        <w:t xml:space="preserve"> </w:t>
      </w:r>
      <w:r>
        <w:t xml:space="preserve">:</w:t>
      </w:r>
      <w:r>
        <w:t xml:space="preserve"> </w:t>
      </w:r>
      <m:oMath>
        <m:r>
          <m:t>A</m:t>
        </m:r>
        <m:sSup>
          <m:e>
            <m:r>
              <m:t>B</m:t>
            </m:r>
          </m:e>
          <m:sup>
            <m:r>
              <m:t>2</m:t>
            </m:r>
          </m:sup>
        </m:sSup>
        <m:r>
          <m:rPr>
            <m:sty m:val="p"/>
          </m:rPr>
          <m:t>=</m:t>
        </m:r>
        <m:r>
          <m:t>36</m:t>
        </m:r>
        <m:r>
          <m:t> </m:t>
        </m:r>
        <m:r>
          <m:t>900</m:t>
        </m:r>
        <m:r>
          <m:rPr>
            <m:sty m:val="p"/>
          </m:rPr>
          <m:t>−</m:t>
        </m:r>
        <m:r>
          <m:t>36</m:t>
        </m:r>
        <m:r>
          <m:t> </m:t>
        </m:r>
        <m:r>
          <m:t>000</m:t>
        </m:r>
        <m:r>
          <m:rPr>
            <m:sty m:val="p"/>
          </m:rPr>
          <m:t>cos</m:t>
        </m:r>
        <m:r>
          <m:t>41</m:t>
        </m:r>
        <m:r>
          <m:rPr>
            <m:sty m:val="p"/>
          </m:rPr>
          <m:t>°</m:t>
        </m:r>
      </m:oMath>
      <w:r>
        <w:t xml:space="preserve">, soit</w:t>
      </w:r>
      <w:r>
        <w:t xml:space="preserve"> </w:t>
      </w:r>
      <m:oMath>
        <m:r>
          <m:t>A</m:t>
        </m:r>
        <m:r>
          <m:t>B</m:t>
        </m:r>
        <m:r>
          <m:rPr>
            <m:sty m:val="p"/>
          </m:rPr>
          <m:t>≈</m:t>
        </m:r>
        <m:r>
          <m:t>98</m:t>
        </m:r>
        <m:r>
          <m:rPr>
            <m:sty m:val="p"/>
          </m:rPr>
          <m:t>,</m:t>
        </m:r>
        <m:r>
          <m:t>6</m:t>
        </m:r>
      </m:oMath>
      <w:r>
        <w:t xml:space="preserve"> </w:t>
      </w:r>
      <w:r>
        <w:t xml:space="preserve">m.</w:t>
      </w:r>
    </w:p>
    <w:p>
      <w:pPr>
        <w:pStyle w:val="BodyText"/>
      </w:pPr>
      <w:r>
        <w:t xml:space="preserve">L'écart est d'environ</w:t>
      </w:r>
      <w:r>
        <w:t xml:space="preserve"> </w:t>
      </w:r>
      <m:oMath>
        <m:r>
          <m:t>2</m:t>
        </m:r>
        <m:r>
          <m:rPr>
            <m:sty m:val="p"/>
          </m:rPr>
          <m:t>,</m:t>
        </m:r>
        <m:r>
          <m:t>1</m:t>
        </m:r>
      </m:oMath>
      <w:r>
        <w:t xml:space="preserve"> </w:t>
      </w:r>
      <w:r>
        <w:t xml:space="preserve">m pour</w:t>
      </w:r>
      <w:r>
        <w:t xml:space="preserve"> </w:t>
      </w:r>
      <m:oMath>
        <m:r>
          <m:t>1</m:t>
        </m:r>
        <m:r>
          <m:rPr>
            <m:sty m:val="p"/>
          </m:rPr>
          <m:t>°</m:t>
        </m:r>
      </m:oMath>
      <w:r>
        <w:t xml:space="preserve"> </w:t>
      </w:r>
      <w:r>
        <w:t xml:space="preserve">d'erreur, soit environ</w:t>
      </w:r>
      <w:r>
        <w:t xml:space="preserve"> </w:t>
      </w:r>
      <m:oMath>
        <m:r>
          <m:t>2</m:t>
        </m:r>
        <m:r>
          <m:t> </m:t>
        </m:r>
        <m:r>
          <m:rPr>
            <m:sty m:val="p"/>
          </m:rPr>
          <m:t>%</m:t>
        </m:r>
      </m:oMath>
      <w:r>
        <w:t xml:space="preserve"> </w:t>
      </w:r>
      <w:r>
        <w:t xml:space="preserve">de</w:t>
      </w:r>
      <w:r>
        <w:t xml:space="preserve"> </w:t>
      </w:r>
      <m:oMath>
        <m:r>
          <m:t>A</m:t>
        </m:r>
        <m:r>
          <m:t>B</m:t>
        </m:r>
      </m:oMath>
      <w:r>
        <w:t xml:space="preserve">.</w:t>
      </w:r>
    </w:p>
    <w:p>
      <w:pPr>
        <w:pStyle w:val="BodyText"/>
      </w:pPr>
      <w:r>
        <w:t xml:space="preserve">Une erreur d'un degré sur l'angle change</w:t>
      </w:r>
      <w:r>
        <w:t xml:space="preserve"> </w:t>
      </w:r>
      <m:oMath>
        <m:r>
          <m:t>A</m:t>
        </m:r>
        <m:r>
          <m:t>B</m:t>
        </m:r>
      </m:oMath>
      <w:r>
        <w:t xml:space="preserve"> </w:t>
      </w:r>
      <w:r>
        <w:t xml:space="preserve">d'environ</w:t>
      </w:r>
      <w:r>
        <w:t xml:space="preserve"> </w:t>
      </w:r>
      <m:oMath>
        <m:r>
          <m:t>2</m:t>
        </m:r>
      </m:oMath>
      <w:r>
        <w:t xml:space="preserve"> </w:t>
      </w:r>
      <w:r>
        <w:t xml:space="preserve">m, soit environ</w:t>
      </w:r>
      <w:r>
        <w:t xml:space="preserve"> </w:t>
      </w:r>
      <m:oMath>
        <m:r>
          <m:t>2</m:t>
        </m:r>
        <m:r>
          <m:t> </m:t>
        </m:r>
        <m:r>
          <m:rPr>
            <m:sty m:val="p"/>
          </m:rPr>
          <m:t>%</m:t>
        </m:r>
      </m:oMath>
      <w:r>
        <w:t xml:space="preserve"> </w:t>
      </w:r>
      <w:r>
        <w:t xml:space="preserve">: l'effet reste modéré.</w:t>
      </w:r>
    </w:p>
    <w:bookmarkEnd w:id="37"/>
    <w:bookmarkStart w:id="38" w:name="correction-de-lexercice-6"/>
    <w:p>
      <w:pPr>
        <w:pStyle w:val="Heading3"/>
      </w:pPr>
      <w:r>
        <w:t xml:space="preserve">Correction de l'exercice 6</w:t>
      </w:r>
    </w:p>
    <w:p>
      <w:pPr>
        <w:pStyle w:val="FirstParagraph"/>
      </w:pPr>
      <w:r>
        <w:t xml:space="preserve">Affirmation 1</w:t>
      </w:r>
    </w:p>
    <w:p>
      <w:pPr>
        <w:pStyle w:val="BodyText"/>
      </w:pPr>
      <w:r>
        <w:t xml:space="preserve">Si</w:t>
      </w:r>
      <w:r>
        <w:t xml:space="preserve"> </w:t>
      </w:r>
      <m:oMath>
        <m:acc>
          <m:accPr>
            <m:chr m:val="̂"/>
          </m:accPr>
          <m:e>
            <m:r>
              <m:t>A</m:t>
            </m:r>
          </m:e>
        </m:acc>
        <m:r>
          <m:rPr>
            <m:sty m:val="p"/>
          </m:rPr>
          <m:t>=</m:t>
        </m:r>
        <m:r>
          <m:t>90</m:t>
        </m:r>
        <m:r>
          <m:rPr>
            <m:sty m:val="p"/>
          </m:rPr>
          <m:t>°</m:t>
        </m:r>
      </m:oMath>
      <w:r>
        <w:t xml:space="preserve">,</w:t>
      </w:r>
      <w:r>
        <w:t xml:space="preserve"> </w:t>
      </w:r>
      <m:oMath>
        <m:r>
          <m:rPr>
            <m:sty m:val="p"/>
          </m:rPr>
          <m:t>cos</m:t>
        </m:r>
        <m:acc>
          <m:accPr>
            <m:chr m:val="̂"/>
          </m:accPr>
          <m:e>
            <m:r>
              <m:t>A</m:t>
            </m:r>
          </m:e>
        </m:acc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et</w:t>
      </w:r>
      <w:r>
        <w:t xml:space="preserve"> </w:t>
      </w:r>
      <m:oMath>
        <m:sSup>
          <m:e>
            <m:r>
              <m:t>a</m:t>
            </m:r>
          </m:e>
          <m:sup>
            <m:r>
              <m:t>2</m:t>
            </m:r>
          </m:sup>
        </m:sSup>
        <m:r>
          <m:rPr>
            <m:sty m:val="p"/>
          </m:rPr>
          <m:t>=</m:t>
        </m:r>
        <m:sSup>
          <m:e>
            <m:r>
              <m:t>b</m:t>
            </m:r>
          </m:e>
          <m:sup>
            <m:r>
              <m:t>2</m:t>
            </m:r>
          </m:sup>
        </m:sSup>
        <m:r>
          <m:rPr>
            <m:sty m:val="p"/>
          </m:rPr>
          <m:t>+</m:t>
        </m:r>
        <m:sSup>
          <m:e>
            <m:r>
              <m:t>c</m:t>
            </m:r>
          </m:e>
          <m:sup>
            <m:r>
              <m:t>2</m:t>
            </m:r>
          </m:sup>
        </m:sSup>
      </m:oMath>
      <w:r>
        <w:t xml:space="preserve">.</w:t>
      </w:r>
    </w:p>
    <w:p>
      <w:pPr>
        <w:pStyle w:val="BodyText"/>
      </w:pPr>
      <w:r>
        <w:rPr>
          <w:bCs/>
          <w:b/>
        </w:rPr>
        <w:t xml:space="preserve">Vrai.</w:t>
      </w:r>
    </w:p>
    <w:p>
      <w:pPr>
        <w:pStyle w:val="BodyText"/>
      </w:pPr>
      <w:r>
        <w:t xml:space="preserve">Affirmation 2</w:t>
      </w:r>
    </w:p>
    <w:p>
      <w:pPr>
        <w:pStyle w:val="BodyText"/>
      </w:pPr>
      <w:r>
        <w:t xml:space="preserve">Contre-exemple : avec</w:t>
      </w:r>
      <w:r>
        <w:t xml:space="preserve"> </w:t>
      </w:r>
      <m:oMath>
        <m:r>
          <m:t>A</m:t>
        </m:r>
        <m:r>
          <m:t>B</m:t>
        </m:r>
        <m:r>
          <m:rPr>
            <m:sty m:val="p"/>
          </m:rPr>
          <m:t>=</m:t>
        </m:r>
        <m:r>
          <m:t>7</m:t>
        </m:r>
      </m:oMath>
      <w:r>
        <w:t xml:space="preserve">,</w:t>
      </w:r>
      <w:r>
        <w:t xml:space="preserve"> </w:t>
      </w:r>
      <m:oMath>
        <m:r>
          <m:t>A</m:t>
        </m:r>
        <m:r>
          <m:t>C</m:t>
        </m:r>
        <m:r>
          <m:rPr>
            <m:sty m:val="p"/>
          </m:rPr>
          <m:t>=</m:t>
        </m:r>
        <m:r>
          <m:t>9</m:t>
        </m:r>
      </m:oMath>
      <w:r>
        <w:t xml:space="preserve">,</w:t>
      </w:r>
      <w:r>
        <w:t xml:space="preserve"> </w:t>
      </w:r>
      <m:oMath>
        <m:r>
          <m:t>B</m:t>
        </m:r>
        <m:r>
          <m:t>C</m:t>
        </m:r>
        <m:r>
          <m:rPr>
            <m:sty m:val="p"/>
          </m:rPr>
          <m:t>=</m:t>
        </m:r>
        <m:r>
          <m:t>8</m:t>
        </m:r>
      </m:oMath>
      <w:r>
        <w:t xml:space="preserve">, on a</w:t>
      </w:r>
      <w:r>
        <w:t xml:space="preserve"> </w:t>
      </w:r>
      <m:oMath>
        <m:r>
          <m:t>A</m:t>
        </m:r>
        <m:r>
          <m:t>I</m:t>
        </m:r>
        <m:r>
          <m:rPr>
            <m:sty m:val="p"/>
          </m:rPr>
          <m:t>=</m:t>
        </m:r>
        <m:r>
          <m:t>7</m:t>
        </m:r>
        <m:r>
          <m:rPr>
            <m:sty m:val="p"/>
          </m:rPr>
          <m:t>≠</m:t>
        </m:r>
        <m:r>
          <m:t>4</m:t>
        </m:r>
      </m:oMath>
      <w:r>
        <w:t xml:space="preserve">. C'est vrai seulement si le triangle est rectangle en</w:t>
      </w:r>
      <w:r>
        <w:t xml:space="preserve"> </w:t>
      </w:r>
      <m:oMath>
        <m:r>
          <m:t>A</m:t>
        </m:r>
      </m:oMath>
      <w:r>
        <w:t xml:space="preserve">.</w:t>
      </w:r>
    </w:p>
    <w:p>
      <w:pPr>
        <w:pStyle w:val="BodyText"/>
      </w:pPr>
      <w:r>
        <w:rPr>
          <w:bCs/>
          <w:b/>
        </w:rPr>
        <w:t xml:space="preserve">Faux.</w:t>
      </w:r>
    </w:p>
    <w:p>
      <w:pPr>
        <w:pStyle w:val="BodyText"/>
      </w:pPr>
      <w:r>
        <w:t xml:space="preserve">Affirmation 3</w:t>
      </w:r>
    </w:p>
    <w:p>
      <w:pPr>
        <w:pStyle w:val="BodyText"/>
      </w:pPr>
      <m:oMath>
        <m:sSup>
          <m:e>
            <m:r>
              <m:t>3</m:t>
            </m:r>
          </m:e>
          <m:sup>
            <m:r>
              <m:t>2</m:t>
            </m:r>
          </m:sup>
        </m:sSup>
        <m:r>
          <m:rPr>
            <m:sty m:val="p"/>
          </m:rPr>
          <m:t>+</m:t>
        </m:r>
        <m:sSup>
          <m:e>
            <m:r>
              <m:t>4</m:t>
            </m:r>
          </m:e>
          <m:sup>
            <m:r>
              <m:t>2</m:t>
            </m:r>
          </m:sup>
        </m:sSup>
        <m:r>
          <m:rPr>
            <m:sty m:val="p"/>
          </m:rPr>
          <m:t>=</m:t>
        </m:r>
        <m:r>
          <m:t>25</m:t>
        </m:r>
        <m:r>
          <m:rPr>
            <m:sty m:val="p"/>
          </m:rPr>
          <m:t>=</m:t>
        </m:r>
        <m:sSup>
          <m:e>
            <m:r>
              <m:t>5</m:t>
            </m:r>
          </m:e>
          <m:sup>
            <m:r>
              <m:t>2</m:t>
            </m:r>
          </m:sup>
        </m:sSup>
      </m:oMath>
      <w:r>
        <w:t xml:space="preserve"> </w:t>
      </w:r>
      <w:r>
        <w:t xml:space="preserve">: réciproque de Pythagore.</w:t>
      </w:r>
    </w:p>
    <w:p>
      <w:pPr>
        <w:pStyle w:val="BodyText"/>
      </w:pPr>
      <w:r>
        <w:rPr>
          <w:bCs/>
          <w:b/>
        </w:rPr>
        <w:t xml:space="preserve">Vrai.</w:t>
      </w:r>
    </w:p>
    <w:p>
      <w:pPr>
        <w:pStyle w:val="BodyText"/>
      </w:pPr>
      <w:r>
        <w:t xml:space="preserve">Affirmation 4</w:t>
      </w:r>
    </w:p>
    <w:p>
      <w:pPr>
        <w:pStyle w:val="BodyText"/>
      </w:pPr>
      <m:oMath>
        <m:sSup>
          <m:e>
            <m:r>
              <m:t>a</m:t>
            </m:r>
          </m:e>
          <m:sup>
            <m:r>
              <m:t>2</m:t>
            </m:r>
          </m:sup>
        </m:sSup>
        <m:r>
          <m:rPr>
            <m:sty m:val="p"/>
          </m:rPr>
          <m:t>=</m:t>
        </m:r>
        <m:sSup>
          <m:e>
            <m:r>
              <m:t>b</m:t>
            </m:r>
          </m:e>
          <m:sup>
            <m:r>
              <m:t>2</m:t>
            </m:r>
          </m:sup>
        </m:sSup>
        <m:r>
          <m:rPr>
            <m:sty m:val="p"/>
          </m:rPr>
          <m:t>+</m:t>
        </m:r>
        <m:sSup>
          <m:e>
            <m:r>
              <m:t>c</m:t>
            </m:r>
          </m:e>
          <m:sup>
            <m:r>
              <m:t>2</m:t>
            </m:r>
          </m:sup>
        </m:sSup>
        <m:r>
          <m:rPr>
            <m:sty m:val="p"/>
          </m:rPr>
          <m:t>−</m:t>
        </m:r>
        <m:r>
          <m:t>2</m:t>
        </m:r>
        <m:r>
          <m:t>b</m:t>
        </m:r>
        <m:r>
          <m:t>c</m:t>
        </m:r>
        <m:r>
          <m:rPr>
            <m:sty m:val="p"/>
          </m:rPr>
          <m:t>cos</m:t>
        </m:r>
        <m:acc>
          <m:accPr>
            <m:chr m:val="̂"/>
          </m:accPr>
          <m:e>
            <m:r>
              <m:t>A</m:t>
            </m:r>
          </m:e>
        </m:acc>
      </m:oMath>
      <w:r>
        <w:t xml:space="preserve"> </w:t>
      </w:r>
      <w:r>
        <w:t xml:space="preserve">donc</w:t>
      </w:r>
      <w:r>
        <w:t xml:space="preserve"> </w:t>
      </w:r>
      <m:oMath>
        <m:sSup>
          <m:e>
            <m:r>
              <m:t>a</m:t>
            </m:r>
          </m:e>
          <m:sup>
            <m:r>
              <m:t>2</m:t>
            </m:r>
          </m:sup>
        </m:sSup>
        <m:r>
          <m:rPr>
            <m:sty m:val="p"/>
          </m:rPr>
          <m:t>&gt;</m:t>
        </m:r>
        <m:sSup>
          <m:e>
            <m:r>
              <m:t>b</m:t>
            </m:r>
          </m:e>
          <m:sup>
            <m:r>
              <m:t>2</m:t>
            </m:r>
          </m:sup>
        </m:sSup>
        <m:r>
          <m:rPr>
            <m:sty m:val="p"/>
          </m:rPr>
          <m:t>+</m:t>
        </m:r>
        <m:sSup>
          <m:e>
            <m:r>
              <m:t>c</m:t>
            </m:r>
          </m:e>
          <m:sup>
            <m:r>
              <m:t>2</m:t>
            </m:r>
          </m:sup>
        </m:sSup>
        <m:r>
          <m:rPr>
            <m:sty m:val="p"/>
          </m:rPr>
          <m:t>⇔</m:t>
        </m:r>
        <m:r>
          <m:rPr>
            <m:sty m:val="p"/>
          </m:rPr>
          <m:t>cos</m:t>
        </m:r>
        <m:acc>
          <m:accPr>
            <m:chr m:val="̂"/>
          </m:accPr>
          <m:e>
            <m:r>
              <m:t>A</m:t>
            </m:r>
          </m:e>
        </m:acc>
        <m:r>
          <m:rPr>
            <m:sty m:val="p"/>
          </m:rPr>
          <m:t>&lt;</m:t>
        </m:r>
        <m:r>
          <m:t>0</m:t>
        </m:r>
        <m:r>
          <m:rPr>
            <m:sty m:val="p"/>
          </m:rPr>
          <m:t>⇔</m:t>
        </m:r>
        <m:acc>
          <m:accPr>
            <m:chr m:val="̂"/>
          </m:accPr>
          <m:e>
            <m:r>
              <m:t>A</m:t>
            </m:r>
          </m:e>
        </m:acc>
      </m:oMath>
      <w:r>
        <w:t xml:space="preserve"> </w:t>
      </w:r>
      <w:r>
        <w:t xml:space="preserve">obtus.</w:t>
      </w:r>
    </w:p>
    <w:p>
      <w:pPr>
        <w:pStyle w:val="BodyText"/>
      </w:pPr>
      <w:r>
        <w:rPr>
          <w:bCs/>
          <w:b/>
        </w:rPr>
        <w:t xml:space="preserve">Vrai.</w:t>
      </w:r>
    </w:p>
    <w:bookmarkEnd w:id="38"/>
    <w:bookmarkStart w:id="39" w:name="qcm-réponses"/>
    <w:p>
      <w:pPr>
        <w:pStyle w:val="Heading3"/>
      </w:pPr>
      <w:r>
        <w:t xml:space="preserve">QCM : réponses</w:t>
      </w:r>
    </w:p>
    <w:p>
      <w:pPr>
        <w:numPr>
          <w:ilvl w:val="0"/>
          <w:numId w:val="1012"/>
        </w:numPr>
      </w:pPr>
      <w:r>
        <w:rPr>
          <w:bCs/>
          <w:b/>
        </w:rPr>
        <w:t xml:space="preserve">B.</w:t>
      </w:r>
      <w:r>
        <w:t xml:space="preserve"> </w:t>
      </w:r>
      <m:oMath>
        <m:r>
          <m:t>A</m:t>
        </m:r>
        <m:sSup>
          <m:e>
            <m:r>
              <m:t>B</m:t>
            </m:r>
          </m:e>
          <m:sup>
            <m:r>
              <m:t>2</m:t>
            </m:r>
          </m:sup>
        </m:sSup>
        <m:r>
          <m:rPr>
            <m:sty m:val="p"/>
          </m:rPr>
          <m:t>+</m:t>
        </m:r>
        <m:r>
          <m:t>A</m:t>
        </m:r>
        <m:sSup>
          <m:e>
            <m:r>
              <m:t>C</m:t>
            </m:r>
          </m:e>
          <m:sup>
            <m:r>
              <m:t>2</m:t>
            </m:r>
          </m:sup>
        </m:sSup>
        <m:r>
          <m:rPr>
            <m:sty m:val="p"/>
          </m:rPr>
          <m:t>−</m:t>
        </m:r>
        <m:r>
          <m:t>2</m:t>
        </m:r>
        <m:r>
          <m:t> </m:t>
        </m:r>
        <m:r>
          <m:t>A</m:t>
        </m:r>
        <m:r>
          <m:t>B</m:t>
        </m:r>
        <m:r>
          <m:rPr>
            <m:sty m:val="p"/>
          </m:rPr>
          <m:t>×</m:t>
        </m:r>
        <m:r>
          <m:t>A</m:t>
        </m:r>
        <m:r>
          <m:t>C</m:t>
        </m:r>
        <m:r>
          <m:rPr>
            <m:sty m:val="p"/>
          </m:rPr>
          <m:t>cos</m:t>
        </m:r>
        <m:acc>
          <m:accPr>
            <m:chr m:val="̂"/>
          </m:accPr>
          <m:e>
            <m:r>
              <m:t>A</m:t>
            </m:r>
          </m:e>
        </m:acc>
      </m:oMath>
    </w:p>
    <w:p>
      <w:pPr>
        <w:numPr>
          <w:ilvl w:val="0"/>
          <w:numId w:val="1000"/>
        </w:numPr>
      </w:pPr>
      <w:r>
        <w:t xml:space="preserve">C'est la formule d'Al-Kashi, avec l'angle</w:t>
      </w:r>
      <w:r>
        <w:t xml:space="preserve"> </w:t>
      </w:r>
      <m:oMath>
        <m:acc>
          <m:accPr>
            <m:chr m:val="̂"/>
          </m:accPr>
          <m:e>
            <m:r>
              <m:t>A</m:t>
            </m:r>
          </m:e>
        </m:acc>
      </m:oMath>
      <w:r>
        <w:t xml:space="preserve"> </w:t>
      </w:r>
      <w:r>
        <w:t xml:space="preserve">entre</w:t>
      </w:r>
      <w:r>
        <w:t xml:space="preserve"> </w:t>
      </w:r>
      <m:oMath>
        <m:r>
          <m:t>A</m:t>
        </m:r>
        <m:r>
          <m:t>B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A</m:t>
        </m:r>
        <m:r>
          <m:t>C</m:t>
        </m:r>
      </m:oMath>
      <w:r>
        <w:t xml:space="preserve">.</w:t>
      </w:r>
    </w:p>
    <w:p>
      <w:pPr>
        <w:numPr>
          <w:ilvl w:val="0"/>
          <w:numId w:val="1012"/>
        </w:numPr>
      </w:pPr>
      <w:r>
        <w:rPr>
          <w:bCs/>
          <w:b/>
        </w:rPr>
        <w:t xml:space="preserve">A.</w:t>
      </w:r>
      <w:r>
        <w:t xml:space="preserve"> </w:t>
      </w:r>
      <m:oMath>
        <m:f>
          <m:fPr>
            <m:type m:val="bar"/>
          </m:fPr>
          <m:num>
            <m:r>
              <m:t>5</m:t>
            </m:r>
          </m:num>
          <m:den>
            <m:r>
              <m:t>7</m:t>
            </m:r>
          </m:den>
        </m:f>
      </m:oMath>
    </w:p>
    <w:p>
      <w:pPr>
        <w:numPr>
          <w:ilvl w:val="0"/>
          <w:numId w:val="1000"/>
        </w:numPr>
      </w:pPr>
      <m:oMath>
        <m:r>
          <m:rPr>
            <m:sty m:val="p"/>
          </m:rPr>
          <m:t>cos</m:t>
        </m:r>
        <m:acc>
          <m:accPr>
            <m:chr m:val="̂"/>
          </m:accPr>
          <m:e>
            <m:r>
              <m:t>A</m:t>
            </m:r>
          </m:e>
        </m:acc>
        <m:r>
          <m:rPr>
            <m:sty m:val="p"/>
          </m:rPr>
          <m:t>=</m:t>
        </m:r>
        <m:f>
          <m:fPr>
            <m:type m:val="bar"/>
          </m:fPr>
          <m:num>
            <m:sSup>
              <m:e>
                <m:r>
                  <m:t>b</m:t>
                </m:r>
              </m:e>
              <m:sup>
                <m:r>
                  <m:t>2</m:t>
                </m:r>
              </m:sup>
            </m:sSup>
            <m:r>
              <m:rPr>
                <m:sty m:val="p"/>
              </m:rPr>
              <m:t>+</m:t>
            </m:r>
            <m:sSup>
              <m:e>
                <m:r>
                  <m:t>c</m:t>
                </m:r>
              </m:e>
              <m:sup>
                <m:r>
                  <m:t>2</m:t>
                </m:r>
              </m:sup>
            </m:sSup>
            <m:r>
              <m:rPr>
                <m:sty m:val="p"/>
              </m:rPr>
              <m:t>−</m:t>
            </m:r>
            <m:sSup>
              <m:e>
                <m:r>
                  <m:t>a</m:t>
                </m:r>
              </m:e>
              <m:sup>
                <m:r>
                  <m:t>2</m:t>
                </m:r>
              </m:sup>
            </m:sSup>
          </m:num>
          <m:den>
            <m:r>
              <m:t>2</m:t>
            </m:r>
            <m:r>
              <m:t>b</m:t>
            </m:r>
            <m:r>
              <m:t>c</m:t>
            </m:r>
          </m:den>
        </m:f>
        <m:r>
          <m:rPr>
            <m:sty m:val="p"/>
          </m:rPr>
          <m:t>=</m:t>
        </m:r>
        <m:f>
          <m:fPr>
            <m:type m:val="bar"/>
          </m:fPr>
          <m:num>
            <m:r>
              <m:t>36</m:t>
            </m:r>
            <m:r>
              <m:rPr>
                <m:sty m:val="p"/>
              </m:rPr>
              <m:t>+</m:t>
            </m:r>
            <m:r>
              <m:t>49</m:t>
            </m:r>
            <m:r>
              <m:rPr>
                <m:sty m:val="p"/>
              </m:rPr>
              <m:t>−</m:t>
            </m:r>
            <m:r>
              <m:t>25</m:t>
            </m:r>
          </m:num>
          <m:den>
            <m:r>
              <m:t>84</m:t>
            </m:r>
          </m:den>
        </m:f>
        <m:r>
          <m:rPr>
            <m:sty m:val="p"/>
          </m:rPr>
          <m:t>=</m:t>
        </m:r>
        <m:f>
          <m:fPr>
            <m:type m:val="bar"/>
          </m:fPr>
          <m:num>
            <m:r>
              <m:t>60</m:t>
            </m:r>
          </m:num>
          <m:den>
            <m:r>
              <m:t>84</m:t>
            </m:r>
          </m:den>
        </m:f>
        <m:r>
          <m:rPr>
            <m:sty m:val="p"/>
          </m:rPr>
          <m:t>=</m:t>
        </m:r>
        <m:f>
          <m:fPr>
            <m:type m:val="bar"/>
          </m:fPr>
          <m:num>
            <m:r>
              <m:t>5</m:t>
            </m:r>
          </m:num>
          <m:den>
            <m:r>
              <m:t>7</m:t>
            </m:r>
          </m:den>
        </m:f>
      </m:oMath>
      <w:r>
        <w:t xml:space="preserve">.</w:t>
      </w:r>
    </w:p>
    <w:p>
      <w:pPr>
        <w:numPr>
          <w:ilvl w:val="0"/>
          <w:numId w:val="1012"/>
        </w:numPr>
      </w:pPr>
      <w:r>
        <w:rPr>
          <w:bCs/>
          <w:b/>
        </w:rPr>
        <w:t xml:space="preserve">A.</w:t>
      </w:r>
      <w:r>
        <w:t xml:space="preserve"> </w:t>
      </w:r>
      <m:oMath>
        <m:r>
          <m:t>M</m:t>
        </m:r>
        <m:sSup>
          <m:e>
            <m:r>
              <m:t>I</m:t>
            </m:r>
          </m:e>
          <m:sup>
            <m:r>
              <m:t>2</m:t>
            </m:r>
          </m:sup>
        </m:sSup>
        <m:r>
          <m:rPr>
            <m:sty m:val="p"/>
          </m:rPr>
          <m:t>−</m:t>
        </m:r>
        <m:f>
          <m:fPr>
            <m:type m:val="bar"/>
          </m:fPr>
          <m:num>
            <m:r>
              <m:t>A</m:t>
            </m:r>
            <m:sSup>
              <m:e>
                <m:r>
                  <m:t>B</m:t>
                </m:r>
              </m:e>
              <m:sup>
                <m:r>
                  <m:t>2</m:t>
                </m:r>
              </m:sup>
            </m:sSup>
          </m:num>
          <m:den>
            <m:r>
              <m:t>4</m:t>
            </m:r>
          </m:den>
        </m:f>
      </m:oMath>
    </w:p>
    <w:p>
      <w:pPr>
        <w:numPr>
          <w:ilvl w:val="0"/>
          <w:numId w:val="1000"/>
        </w:numPr>
      </w:pPr>
      <w:r>
        <w:t xml:space="preserve">On écrit</w:t>
      </w:r>
      <w:r>
        <w:t xml:space="preserve"> </w:t>
      </w:r>
      <m:oMath>
        <m:acc>
          <m:accPr>
            <m:chr m:val="⃗"/>
          </m:accPr>
          <m:e>
            <m:r>
              <m:t>M</m:t>
            </m:r>
            <m:r>
              <m:t>A</m:t>
            </m:r>
          </m:e>
        </m:acc>
        <m:r>
          <m:rPr>
            <m:sty m:val="p"/>
          </m:rPr>
          <m:t>=</m:t>
        </m:r>
        <m:acc>
          <m:accPr>
            <m:chr m:val="⃗"/>
          </m:accPr>
          <m:e>
            <m:r>
              <m:t>M</m:t>
            </m:r>
            <m:r>
              <m:t>I</m:t>
            </m:r>
          </m:e>
        </m:acc>
        <m:r>
          <m:rPr>
            <m:sty m:val="p"/>
          </m:rPr>
          <m:t>+</m:t>
        </m:r>
        <m:acc>
          <m:accPr>
            <m:chr m:val="⃗"/>
          </m:accPr>
          <m:e>
            <m:r>
              <m:t>I</m:t>
            </m:r>
            <m:r>
              <m:t>A</m:t>
            </m:r>
          </m:e>
        </m:acc>
      </m:oMath>
      <w:r>
        <w:t xml:space="preserve"> </w:t>
      </w:r>
      <w:r>
        <w:t xml:space="preserve">et</w:t>
      </w:r>
      <w:r>
        <w:t xml:space="preserve"> </w:t>
      </w:r>
      <m:oMath>
        <m:acc>
          <m:accPr>
            <m:chr m:val="⃗"/>
          </m:accPr>
          <m:e>
            <m:r>
              <m:t>M</m:t>
            </m:r>
            <m:r>
              <m:t>B</m:t>
            </m:r>
          </m:e>
        </m:acc>
        <m:r>
          <m:rPr>
            <m:sty m:val="p"/>
          </m:rPr>
          <m:t>=</m:t>
        </m:r>
        <m:acc>
          <m:accPr>
            <m:chr m:val="⃗"/>
          </m:accPr>
          <m:e>
            <m:r>
              <m:t>M</m:t>
            </m:r>
            <m:r>
              <m:t>I</m:t>
            </m:r>
          </m:e>
        </m:acc>
        <m:r>
          <m:rPr>
            <m:sty m:val="p"/>
          </m:rPr>
          <m:t>−</m:t>
        </m:r>
        <m:acc>
          <m:accPr>
            <m:chr m:val="⃗"/>
          </m:accPr>
          <m:e>
            <m:r>
              <m:t>I</m:t>
            </m:r>
            <m:r>
              <m:t>A</m:t>
            </m:r>
          </m:e>
        </m:acc>
      </m:oMath>
      <w:r>
        <w:t xml:space="preserve"> </w:t>
      </w:r>
      <w:r>
        <w:t xml:space="preserve">: le produit vaut</w:t>
      </w:r>
      <w:r>
        <w:t xml:space="preserve"> </w:t>
      </w:r>
      <m:oMath>
        <m:r>
          <m:t>M</m:t>
        </m:r>
        <m:sSup>
          <m:e>
            <m:r>
              <m:t>I</m:t>
            </m:r>
          </m:e>
          <m:sup>
            <m:r>
              <m:t>2</m:t>
            </m:r>
          </m:sup>
        </m:sSup>
        <m:r>
          <m:rPr>
            <m:sty m:val="p"/>
          </m:rPr>
          <m:t>−</m:t>
        </m:r>
        <m:r>
          <m:t>I</m:t>
        </m:r>
        <m:sSup>
          <m:e>
            <m:r>
              <m:t>A</m:t>
            </m:r>
          </m:e>
          <m:sup>
            <m:r>
              <m:t>2</m:t>
            </m:r>
          </m:sup>
        </m:sSup>
        <m:r>
          <m:rPr>
            <m:sty m:val="p"/>
          </m:rPr>
          <m:t>=</m:t>
        </m:r>
        <m:r>
          <m:t>M</m:t>
        </m:r>
        <m:sSup>
          <m:e>
            <m:r>
              <m:t>I</m:t>
            </m:r>
          </m:e>
          <m:sup>
            <m:r>
              <m:t>2</m:t>
            </m:r>
          </m:sup>
        </m:sSup>
        <m:r>
          <m:rPr>
            <m:sty m:val="p"/>
          </m:rPr>
          <m:t>−</m:t>
        </m:r>
        <m:f>
          <m:fPr>
            <m:type m:val="bar"/>
          </m:fPr>
          <m:num>
            <m:r>
              <m:t>A</m:t>
            </m:r>
            <m:sSup>
              <m:e>
                <m:r>
                  <m:t>B</m:t>
                </m:r>
              </m:e>
              <m:sup>
                <m:r>
                  <m:t>2</m:t>
                </m:r>
              </m:sup>
            </m:sSup>
          </m:num>
          <m:den>
            <m:r>
              <m:t>4</m:t>
            </m:r>
          </m:den>
        </m:f>
      </m:oMath>
      <w:r>
        <w:t xml:space="preserve">.</w:t>
      </w:r>
    </w:p>
    <w:p>
      <w:pPr>
        <w:numPr>
          <w:ilvl w:val="0"/>
          <w:numId w:val="1012"/>
        </w:numPr>
      </w:pPr>
      <w:r>
        <w:rPr>
          <w:bCs/>
          <w:b/>
        </w:rPr>
        <w:t xml:space="preserve">A.</w:t>
      </w:r>
      <w:r>
        <w:t xml:space="preserve"> </w:t>
      </w:r>
      <m:oMath>
        <m:r>
          <m:t>12</m:t>
        </m:r>
      </m:oMath>
    </w:p>
    <w:p>
      <w:pPr>
        <w:numPr>
          <w:ilvl w:val="0"/>
          <w:numId w:val="1000"/>
        </w:numPr>
      </w:pPr>
      <m:oMath>
        <m:acc>
          <m:accPr>
            <m:chr m:val="⃗"/>
          </m:accPr>
          <m:e>
            <m:r>
              <m:t>A</m:t>
            </m:r>
            <m:r>
              <m:t>B</m:t>
            </m:r>
          </m:e>
        </m:acc>
      </m:oMath>
      <w:r>
        <w:t xml:space="preserve"> </w:t>
      </w:r>
      <w:r>
        <w:t xml:space="preserve">et</w:t>
      </w:r>
      <w:r>
        <w:t xml:space="preserve"> </w:t>
      </w:r>
      <m:oMath>
        <m:acc>
          <m:accPr>
            <m:chr m:val="⃗"/>
          </m:accPr>
          <m:e>
            <m:r>
              <m:t>A</m:t>
            </m:r>
            <m:r>
              <m:t>H</m:t>
            </m:r>
          </m:e>
        </m:acc>
      </m:oMath>
      <w:r>
        <w:t xml:space="preserve"> </w:t>
      </w:r>
      <w:r>
        <w:t xml:space="preserve">sont de même sens :</w:t>
      </w:r>
      <w:r>
        <w:t xml:space="preserve"> </w:t>
      </w:r>
      <m:oMath>
        <m:acc>
          <m:accPr>
            <m:chr m:val="⃗"/>
          </m:accPr>
          <m:e>
            <m:r>
              <m:t>A</m:t>
            </m:r>
            <m:r>
              <m:t>B</m:t>
            </m:r>
          </m:e>
        </m:acc>
        <m:r>
          <m:rPr>
            <m:sty m:val="p"/>
          </m:rPr>
          <m:t>⋅</m:t>
        </m:r>
        <m:acc>
          <m:accPr>
            <m:chr m:val="⃗"/>
          </m:accPr>
          <m:e>
            <m:r>
              <m:t>A</m:t>
            </m:r>
            <m:r>
              <m:t>C</m:t>
            </m:r>
          </m:e>
        </m:acc>
        <m:r>
          <m:rPr>
            <m:sty m:val="p"/>
          </m:rPr>
          <m:t>=</m:t>
        </m:r>
        <m:r>
          <m:t>A</m:t>
        </m:r>
        <m:r>
          <m:t>B</m:t>
        </m:r>
        <m:r>
          <m:rPr>
            <m:sty m:val="p"/>
          </m:rPr>
          <m:t>×</m:t>
        </m:r>
        <m:r>
          <m:t>A</m:t>
        </m:r>
        <m:r>
          <m:t>H</m:t>
        </m:r>
        <m:r>
          <m:rPr>
            <m:sty m:val="p"/>
          </m:rPr>
          <m:t>=</m:t>
        </m:r>
        <m:r>
          <m:t>6</m:t>
        </m:r>
        <m:r>
          <m:rPr>
            <m:sty m:val="p"/>
          </m:rPr>
          <m:t>×</m:t>
        </m:r>
        <m:r>
          <m:t>2</m:t>
        </m:r>
        <m:r>
          <m:rPr>
            <m:sty m:val="p"/>
          </m:rPr>
          <m:t>=</m:t>
        </m:r>
        <m:r>
          <m:t>12</m:t>
        </m:r>
      </m:oMath>
      <w:r>
        <w:t xml:space="preserve">.</w:t>
      </w:r>
    </w:p>
    <w:p>
      <w:pPr>
        <w:numPr>
          <w:ilvl w:val="0"/>
          <w:numId w:val="1012"/>
        </w:numPr>
      </w:pPr>
      <w:r>
        <w:rPr>
          <w:bCs/>
          <w:b/>
        </w:rPr>
        <w:t xml:space="preserve">B.</w:t>
      </w:r>
      <w:r>
        <w:t xml:space="preserve"> </w:t>
      </w:r>
      <w:r>
        <w:t xml:space="preserve">le théorème de Pythagore</w:t>
      </w:r>
    </w:p>
    <w:p>
      <w:pPr>
        <w:numPr>
          <w:ilvl w:val="0"/>
          <w:numId w:val="1000"/>
        </w:numPr>
      </w:pPr>
      <m:oMath>
        <m:r>
          <m:rPr>
            <m:sty m:val="p"/>
          </m:rPr>
          <m:t>cos</m:t>
        </m:r>
        <m:r>
          <m:t>90</m:t>
        </m:r>
        <m:r>
          <m:rPr>
            <m:sty m:val="p"/>
          </m:rPr>
          <m:t>°</m:t>
        </m:r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:</w:t>
      </w:r>
      <w:r>
        <w:t xml:space="preserve"> </w:t>
      </w:r>
      <m:oMath>
        <m:sSup>
          <m:e>
            <m:r>
              <m:t>a</m:t>
            </m:r>
          </m:e>
          <m:sup>
            <m:r>
              <m:t>2</m:t>
            </m:r>
          </m:sup>
        </m:sSup>
        <m:r>
          <m:rPr>
            <m:sty m:val="p"/>
          </m:rPr>
          <m:t>=</m:t>
        </m:r>
        <m:sSup>
          <m:e>
            <m:r>
              <m:t>b</m:t>
            </m:r>
          </m:e>
          <m:sup>
            <m:r>
              <m:t>2</m:t>
            </m:r>
          </m:sup>
        </m:sSup>
        <m:r>
          <m:rPr>
            <m:sty m:val="p"/>
          </m:rPr>
          <m:t>+</m:t>
        </m:r>
        <m:sSup>
          <m:e>
            <m:r>
              <m:t>c</m:t>
            </m:r>
          </m:e>
          <m:sup>
            <m:r>
              <m:t>2</m:t>
            </m:r>
          </m:sup>
        </m:sSup>
      </m:oMath>
      <w:r>
        <w:t xml:space="preserve">.</w:t>
      </w:r>
    </w:p>
    <w:bookmarkEnd w:id="39"/>
    <w:bookmarkEnd w:id="40"/>
    <w:p>
      <w:pPr>
        <w:pStyle w:val="FirstParagraph"/>
      </w:pPr>
      <w:r>
        <w:rPr>
          <w:iCs/>
          <w:i/>
        </w:rPr>
        <w:t xml:space="preserve">Licence CC BY-NC-SA 4.0 · Antoine Boutin · plusquunprof.com. Ce document peut être copié, adapté et partagé à des fins non commerciales, avec mention de la source et sous la même licence.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abstractNum w:abstractNumId="99801">
    <w:nsid w:val="A99801"/>
    <w:multiLevelType w:val="multilevel"/>
    <w:lvl w:ilvl="0">
      <w:start w:val="1"/>
      <w:numFmt w:val="upperLetter"/>
      <w:lvlText w:val="%1."/>
      <w:lvlJc w:val="left"/>
      <w:pPr>
        <w:ind w:left="720" w:hanging="480"/>
      </w:pPr>
    </w:lvl>
    <w:lvl w:ilvl="1">
      <w:start w:val="1"/>
      <w:numFmt w:val="upperLetter"/>
      <w:lvlText w:val="%2."/>
      <w:lvlJc w:val="left"/>
      <w:pPr>
        <w:ind w:left="1440" w:hanging="480"/>
      </w:pPr>
    </w:lvl>
    <w:lvl w:ilvl="2">
      <w:start w:val="1"/>
      <w:numFmt w:val="upperLetter"/>
      <w:lvlText w:val="%3."/>
      <w:lvlJc w:val="left"/>
      <w:pPr>
        <w:ind w:left="2160" w:hanging="480"/>
      </w:pPr>
    </w:lvl>
    <w:lvl w:ilvl="3">
      <w:start w:val="1"/>
      <w:numFmt w:val="upperLetter"/>
      <w:lvlText w:val="%4."/>
      <w:lvlJc w:val="left"/>
      <w:pPr>
        <w:ind w:left="2880" w:hanging="480"/>
      </w:pPr>
    </w:lvl>
    <w:lvl w:ilvl="4">
      <w:start w:val="1"/>
      <w:numFmt w:val="upperLetter"/>
      <w:lvlText w:val="%5."/>
      <w:lvlJc w:val="left"/>
      <w:pPr>
        <w:ind w:left="3600" w:hanging="480"/>
      </w:pPr>
    </w:lvl>
    <w:lvl w:ilvl="5">
      <w:start w:val="1"/>
      <w:numFmt w:val="upperLetter"/>
      <w:lvlText w:val="%6."/>
      <w:lvlJc w:val="left"/>
      <w:pPr>
        <w:ind w:left="4320" w:hanging="480"/>
      </w:pPr>
    </w:lvl>
    <w:lvl w:ilvl="6">
      <w:start w:val="1"/>
      <w:numFmt w:val="upperLetter"/>
      <w:lvlText w:val="%7."/>
      <w:lvlJc w:val="left"/>
      <w:pPr>
        <w:ind w:left="5040" w:hanging="480"/>
      </w:pPr>
    </w:lvl>
    <w:lvl w:ilvl="7">
      <w:start w:val="1"/>
      <w:numFmt w:val="upperLetter"/>
      <w:lvlText w:val="%8."/>
      <w:lvlJc w:val="left"/>
      <w:pPr>
        <w:ind w:left="5760" w:hanging="480"/>
      </w:pPr>
    </w:lvl>
    <w:lvl w:ilvl="8">
      <w:start w:val="1"/>
      <w:numFmt w:val="upperLetter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8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8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8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8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8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fr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3" Target="media/rId23.png" /><Relationship Type="http://schemas.openxmlformats.org/officeDocument/2006/relationships/image" Id="rId27" Target="media/rId27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Fiche 3 : théorèmes de la médiane et d'Al-Kashi</dc:title>
  <dc:creator>Antoine Boutin, plusquunprof.com</dc:creator>
  <dc:language>fr</dc:language>
  <cp:keywords/>
  <dcterms:created xsi:type="dcterms:W3CDTF">2026-10-10T06:55:14Z</dcterms:created>
  <dcterms:modified xsi:type="dcterms:W3CDTF">2026-10-10T06:55:14Z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